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F9" w:rsidRPr="003849C6" w:rsidRDefault="005F44F9" w:rsidP="005F44F9">
      <w:pPr>
        <w:jc w:val="right"/>
        <w:rPr>
          <w:rFonts w:ascii="Arial" w:hAnsi="Arial" w:cs="Arial"/>
          <w:b/>
          <w:sz w:val="20"/>
          <w:szCs w:val="20"/>
        </w:rPr>
      </w:pPr>
      <w:r>
        <w:rPr>
          <w:rFonts w:ascii="Arial" w:hAnsi="Arial" w:cs="Arial"/>
          <w:b/>
          <w:sz w:val="20"/>
          <w:szCs w:val="20"/>
        </w:rPr>
        <w:t>PAGE</w:t>
      </w:r>
      <w:r w:rsidR="00541784">
        <w:rPr>
          <w:rFonts w:ascii="Arial" w:hAnsi="Arial" w:cs="Arial"/>
          <w:b/>
          <w:sz w:val="20"/>
          <w:szCs w:val="20"/>
        </w:rPr>
        <w:t xml:space="preserve"> 37</w:t>
      </w:r>
      <w:r w:rsidRPr="003849C6">
        <w:rPr>
          <w:rFonts w:ascii="Arial" w:hAnsi="Arial" w:cs="Arial"/>
          <w:b/>
          <w:sz w:val="20"/>
          <w:szCs w:val="20"/>
        </w:rPr>
        <w:t>/15</w:t>
      </w:r>
    </w:p>
    <w:p w:rsidR="005F44F9" w:rsidRPr="00B70C76" w:rsidRDefault="005F44F9" w:rsidP="005F44F9">
      <w:pPr>
        <w:rPr>
          <w:rFonts w:ascii="Arial" w:hAnsi="Arial" w:cs="Arial"/>
          <w:b/>
          <w:sz w:val="28"/>
          <w:szCs w:val="28"/>
        </w:rPr>
      </w:pPr>
      <w:r w:rsidRPr="00B70C76">
        <w:rPr>
          <w:rFonts w:ascii="Arial" w:hAnsi="Arial" w:cs="Arial"/>
          <w:b/>
          <w:sz w:val="28"/>
          <w:szCs w:val="28"/>
        </w:rPr>
        <w:t>TERRINGTON ST CLEMENT PARISH COUNCIL</w:t>
      </w:r>
    </w:p>
    <w:p w:rsidR="005F44F9" w:rsidRPr="00B70C76" w:rsidRDefault="005F44F9" w:rsidP="005F44F9">
      <w:pPr>
        <w:rPr>
          <w:rFonts w:ascii="Arial" w:hAnsi="Arial" w:cs="Arial"/>
          <w:b/>
          <w:sz w:val="28"/>
          <w:szCs w:val="28"/>
        </w:rPr>
      </w:pPr>
    </w:p>
    <w:p w:rsidR="005F44F9" w:rsidRDefault="005F44F9" w:rsidP="005F44F9">
      <w:pPr>
        <w:rPr>
          <w:rFonts w:ascii="Arial" w:hAnsi="Arial" w:cs="Arial"/>
          <w:b/>
          <w:sz w:val="20"/>
          <w:szCs w:val="20"/>
        </w:rPr>
      </w:pPr>
      <w:r w:rsidRPr="007E6232">
        <w:rPr>
          <w:rFonts w:ascii="Arial" w:hAnsi="Arial" w:cs="Arial"/>
          <w:b/>
          <w:sz w:val="20"/>
          <w:szCs w:val="20"/>
        </w:rPr>
        <w:t xml:space="preserve">Minutes of the </w:t>
      </w:r>
      <w:r>
        <w:rPr>
          <w:rFonts w:ascii="Arial" w:hAnsi="Arial" w:cs="Arial"/>
          <w:b/>
          <w:sz w:val="20"/>
          <w:szCs w:val="20"/>
        </w:rPr>
        <w:t xml:space="preserve">Terrington St Clement Council </w:t>
      </w:r>
      <w:r w:rsidRPr="007E6232">
        <w:rPr>
          <w:rFonts w:ascii="Arial" w:hAnsi="Arial" w:cs="Arial"/>
          <w:b/>
          <w:sz w:val="20"/>
          <w:szCs w:val="20"/>
        </w:rPr>
        <w:t xml:space="preserve">Meeting </w:t>
      </w:r>
      <w:r>
        <w:rPr>
          <w:rFonts w:ascii="Arial" w:hAnsi="Arial" w:cs="Arial"/>
          <w:b/>
          <w:sz w:val="20"/>
          <w:szCs w:val="20"/>
        </w:rPr>
        <w:t>h</w:t>
      </w:r>
      <w:r w:rsidRPr="007E6232">
        <w:rPr>
          <w:rFonts w:ascii="Arial" w:hAnsi="Arial" w:cs="Arial"/>
          <w:b/>
          <w:sz w:val="20"/>
          <w:szCs w:val="20"/>
        </w:rPr>
        <w:t xml:space="preserve">eld in the </w:t>
      </w:r>
      <w:r>
        <w:rPr>
          <w:rFonts w:ascii="Arial" w:hAnsi="Arial" w:cs="Arial"/>
          <w:b/>
          <w:sz w:val="20"/>
          <w:szCs w:val="20"/>
        </w:rPr>
        <w:t>Pavilion</w:t>
      </w:r>
      <w:r w:rsidRPr="007E6232">
        <w:rPr>
          <w:rFonts w:ascii="Arial" w:hAnsi="Arial" w:cs="Arial"/>
          <w:b/>
          <w:sz w:val="20"/>
          <w:szCs w:val="20"/>
        </w:rPr>
        <w:t>,</w:t>
      </w:r>
      <w:r>
        <w:rPr>
          <w:rFonts w:ascii="Arial" w:hAnsi="Arial" w:cs="Arial"/>
          <w:b/>
          <w:sz w:val="20"/>
          <w:szCs w:val="20"/>
        </w:rPr>
        <w:t xml:space="preserve"> Churchgate Way</w:t>
      </w:r>
      <w:r w:rsidRPr="007E6232">
        <w:rPr>
          <w:rFonts w:ascii="Arial" w:hAnsi="Arial" w:cs="Arial"/>
          <w:b/>
          <w:sz w:val="20"/>
          <w:szCs w:val="20"/>
        </w:rPr>
        <w:t xml:space="preserve"> Terri</w:t>
      </w:r>
      <w:r>
        <w:rPr>
          <w:rFonts w:ascii="Arial" w:hAnsi="Arial" w:cs="Arial"/>
          <w:b/>
          <w:sz w:val="20"/>
          <w:szCs w:val="20"/>
        </w:rPr>
        <w:t xml:space="preserve">ngton St Clement on Wednesday 16 September </w:t>
      </w:r>
      <w:r w:rsidRPr="007E6232">
        <w:rPr>
          <w:rFonts w:ascii="Arial" w:hAnsi="Arial" w:cs="Arial"/>
          <w:b/>
          <w:sz w:val="20"/>
          <w:szCs w:val="20"/>
        </w:rPr>
        <w:t>2015 commencing at 7.30 p.m.</w:t>
      </w:r>
    </w:p>
    <w:p w:rsidR="005F44F9" w:rsidRPr="007E6232" w:rsidRDefault="005F44F9" w:rsidP="005F44F9">
      <w:pPr>
        <w:rPr>
          <w:rFonts w:ascii="Arial" w:hAnsi="Arial" w:cs="Arial"/>
          <w:b/>
          <w:sz w:val="20"/>
          <w:szCs w:val="20"/>
        </w:rPr>
      </w:pPr>
      <w:r w:rsidRPr="007E6232">
        <w:rPr>
          <w:rFonts w:ascii="Arial" w:hAnsi="Arial" w:cs="Arial"/>
          <w:b/>
          <w:sz w:val="20"/>
          <w:szCs w:val="20"/>
        </w:rPr>
        <w:t>Attendance: With Councillor S. Thompson in the Chair there were present:</w:t>
      </w:r>
    </w:p>
    <w:p w:rsidR="005F44F9" w:rsidRDefault="005F44F9" w:rsidP="005F44F9">
      <w:pPr>
        <w:rPr>
          <w:rFonts w:ascii="Arial" w:hAnsi="Arial" w:cs="Arial"/>
          <w:b/>
          <w:sz w:val="20"/>
          <w:szCs w:val="20"/>
        </w:rPr>
      </w:pPr>
      <w:r w:rsidRPr="007E6232">
        <w:rPr>
          <w:rFonts w:ascii="Arial" w:hAnsi="Arial" w:cs="Arial"/>
          <w:b/>
          <w:sz w:val="20"/>
          <w:szCs w:val="20"/>
        </w:rPr>
        <w:t>D. Shepperson,</w:t>
      </w:r>
      <w:r>
        <w:rPr>
          <w:rFonts w:ascii="Arial" w:hAnsi="Arial" w:cs="Arial"/>
          <w:b/>
          <w:sz w:val="20"/>
          <w:szCs w:val="20"/>
        </w:rPr>
        <w:t xml:space="preserve"> B Hills, H Bobbins, S Young, J Cross, G Moore, A Hodgson, N Shepperson, M Little.</w:t>
      </w:r>
    </w:p>
    <w:p w:rsidR="00A2100B" w:rsidRDefault="00A2100B" w:rsidP="005F44F9">
      <w:pPr>
        <w:rPr>
          <w:rFonts w:ascii="Arial" w:hAnsi="Arial" w:cs="Arial"/>
          <w:b/>
          <w:sz w:val="20"/>
          <w:szCs w:val="20"/>
        </w:rPr>
      </w:pPr>
    </w:p>
    <w:p w:rsidR="00A2100B" w:rsidRPr="00887977" w:rsidRDefault="00A2100B" w:rsidP="00A2100B">
      <w:pPr>
        <w:ind w:left="-993" w:firstLine="284"/>
        <w:jc w:val="center"/>
        <w:rPr>
          <w:rFonts w:ascii="Arial" w:hAnsi="Arial" w:cs="Arial"/>
          <w:b/>
          <w:sz w:val="20"/>
          <w:szCs w:val="20"/>
          <w:u w:val="single"/>
        </w:rPr>
      </w:pPr>
      <w:r w:rsidRPr="00887977">
        <w:rPr>
          <w:rFonts w:ascii="Arial" w:hAnsi="Arial" w:cs="Arial"/>
          <w:b/>
          <w:sz w:val="20"/>
          <w:szCs w:val="20"/>
          <w:u w:val="single"/>
        </w:rPr>
        <w:t>AGENDA</w:t>
      </w:r>
    </w:p>
    <w:p w:rsidR="00A2100B" w:rsidRDefault="00A2100B" w:rsidP="00A2100B">
      <w:pPr>
        <w:pStyle w:val="ListParagraph"/>
        <w:numPr>
          <w:ilvl w:val="0"/>
          <w:numId w:val="8"/>
        </w:numPr>
        <w:ind w:left="-993" w:firstLine="284"/>
        <w:rPr>
          <w:rFonts w:ascii="Arial" w:hAnsi="Arial" w:cs="Arial"/>
          <w:sz w:val="20"/>
          <w:szCs w:val="20"/>
        </w:rPr>
      </w:pPr>
      <w:r w:rsidRPr="00887977">
        <w:rPr>
          <w:rFonts w:ascii="Arial" w:hAnsi="Arial" w:cs="Arial"/>
          <w:sz w:val="20"/>
          <w:szCs w:val="20"/>
        </w:rPr>
        <w:t>To receive apologies and reasons given.</w:t>
      </w:r>
    </w:p>
    <w:p w:rsidR="00A2100B" w:rsidRDefault="00A2100B" w:rsidP="00A2100B">
      <w:pPr>
        <w:pStyle w:val="ListParagraph"/>
        <w:ind w:left="-709"/>
        <w:rPr>
          <w:rFonts w:ascii="Arial" w:hAnsi="Arial" w:cs="Arial"/>
          <w:sz w:val="20"/>
          <w:szCs w:val="20"/>
        </w:rPr>
      </w:pPr>
    </w:p>
    <w:p w:rsidR="00A2100B" w:rsidRPr="0068069F" w:rsidRDefault="00A2100B" w:rsidP="00A2100B">
      <w:pPr>
        <w:pStyle w:val="ListParagraph"/>
        <w:ind w:left="-709"/>
        <w:rPr>
          <w:rFonts w:ascii="Arial" w:hAnsi="Arial" w:cs="Arial"/>
          <w:b/>
          <w:sz w:val="20"/>
          <w:szCs w:val="20"/>
        </w:rPr>
      </w:pPr>
      <w:r w:rsidRPr="0068069F">
        <w:rPr>
          <w:rFonts w:ascii="Arial" w:hAnsi="Arial" w:cs="Arial"/>
          <w:b/>
          <w:sz w:val="20"/>
          <w:szCs w:val="20"/>
        </w:rPr>
        <w:t xml:space="preserve">Due to the business of the meeting of the 19 August 2015 not being concluded the remainder of the agenda will be </w:t>
      </w:r>
      <w:r>
        <w:rPr>
          <w:rFonts w:ascii="Arial" w:hAnsi="Arial" w:cs="Arial"/>
          <w:b/>
          <w:sz w:val="20"/>
          <w:szCs w:val="20"/>
        </w:rPr>
        <w:t>discussed</w:t>
      </w:r>
      <w:r w:rsidRPr="0068069F">
        <w:rPr>
          <w:rFonts w:ascii="Arial" w:hAnsi="Arial" w:cs="Arial"/>
          <w:b/>
          <w:sz w:val="20"/>
          <w:szCs w:val="20"/>
        </w:rPr>
        <w:t xml:space="preserve"> prior to the </w:t>
      </w:r>
      <w:r>
        <w:rPr>
          <w:rFonts w:ascii="Arial" w:hAnsi="Arial" w:cs="Arial"/>
          <w:b/>
          <w:sz w:val="20"/>
          <w:szCs w:val="20"/>
        </w:rPr>
        <w:t xml:space="preserve">business listed on the agenda for </w:t>
      </w:r>
      <w:r w:rsidRPr="0068069F">
        <w:rPr>
          <w:rFonts w:ascii="Arial" w:hAnsi="Arial" w:cs="Arial"/>
          <w:b/>
          <w:sz w:val="20"/>
          <w:szCs w:val="20"/>
        </w:rPr>
        <w:t>the meeting of the 16 September 2015.</w:t>
      </w:r>
    </w:p>
    <w:p w:rsidR="00A2100B" w:rsidRDefault="00C85F27" w:rsidP="00A2100B">
      <w:pPr>
        <w:pStyle w:val="ListParagraph"/>
        <w:ind w:left="-709"/>
        <w:rPr>
          <w:rFonts w:ascii="Arial" w:hAnsi="Arial" w:cs="Arial"/>
          <w:sz w:val="20"/>
          <w:szCs w:val="20"/>
        </w:rPr>
      </w:pPr>
      <w:r>
        <w:rPr>
          <w:rFonts w:ascii="Arial" w:hAnsi="Arial" w:cs="Arial"/>
          <w:sz w:val="20"/>
          <w:szCs w:val="20"/>
        </w:rPr>
        <w:t>0</w:t>
      </w:r>
    </w:p>
    <w:p w:rsidR="00A2100B" w:rsidRPr="00456DCC" w:rsidRDefault="00A2100B" w:rsidP="00A2100B">
      <w:pPr>
        <w:pStyle w:val="ListParagraph"/>
        <w:numPr>
          <w:ilvl w:val="0"/>
          <w:numId w:val="10"/>
        </w:numPr>
        <w:spacing w:after="0" w:line="240" w:lineRule="auto"/>
        <w:rPr>
          <w:rFonts w:ascii="Arial" w:hAnsi="Arial" w:cs="Arial"/>
          <w:b/>
          <w:sz w:val="20"/>
          <w:szCs w:val="20"/>
        </w:rPr>
      </w:pPr>
      <w:r w:rsidRPr="00456DCC">
        <w:rPr>
          <w:rFonts w:ascii="Arial" w:hAnsi="Arial" w:cs="Arial"/>
          <w:b/>
          <w:sz w:val="20"/>
          <w:szCs w:val="20"/>
        </w:rPr>
        <w:t xml:space="preserve">To resolve to go into </w:t>
      </w:r>
      <w:r w:rsidR="00045614" w:rsidRPr="00456DCC">
        <w:rPr>
          <w:rFonts w:ascii="Arial" w:hAnsi="Arial" w:cs="Arial"/>
          <w:b/>
          <w:sz w:val="20"/>
          <w:szCs w:val="20"/>
        </w:rPr>
        <w:t>close</w:t>
      </w:r>
      <w:r w:rsidR="00045614">
        <w:rPr>
          <w:rFonts w:ascii="Arial" w:hAnsi="Arial" w:cs="Arial"/>
          <w:b/>
          <w:sz w:val="20"/>
          <w:szCs w:val="20"/>
        </w:rPr>
        <w:t>d</w:t>
      </w:r>
      <w:r w:rsidRPr="00456DCC">
        <w:rPr>
          <w:rFonts w:ascii="Arial" w:hAnsi="Arial" w:cs="Arial"/>
          <w:b/>
          <w:sz w:val="20"/>
          <w:szCs w:val="20"/>
        </w:rPr>
        <w:t xml:space="preserve"> session in accordance with the Public Bodies (admissions to  </w:t>
      </w:r>
    </w:p>
    <w:p w:rsidR="00A2100B" w:rsidRPr="00730BCF" w:rsidRDefault="00A2100B" w:rsidP="00A2100B">
      <w:pPr>
        <w:spacing w:after="0" w:line="240" w:lineRule="auto"/>
        <w:ind w:left="-709"/>
        <w:rPr>
          <w:rFonts w:ascii="Arial" w:hAnsi="Arial" w:cs="Arial"/>
          <w:b/>
          <w:sz w:val="20"/>
          <w:szCs w:val="20"/>
        </w:rPr>
      </w:pPr>
      <w:r>
        <w:rPr>
          <w:rFonts w:ascii="Arial" w:hAnsi="Arial" w:cs="Arial"/>
          <w:b/>
          <w:sz w:val="20"/>
          <w:szCs w:val="20"/>
        </w:rPr>
        <w:t xml:space="preserve">             </w:t>
      </w:r>
      <w:r w:rsidRPr="00730BCF">
        <w:rPr>
          <w:rFonts w:ascii="Arial" w:hAnsi="Arial" w:cs="Arial"/>
          <w:b/>
          <w:sz w:val="20"/>
          <w:szCs w:val="20"/>
        </w:rPr>
        <w:t xml:space="preserve">meetings) Act  </w:t>
      </w:r>
    </w:p>
    <w:p w:rsidR="00A2100B" w:rsidRPr="00730BCF" w:rsidRDefault="00A2100B" w:rsidP="00A2100B">
      <w:pPr>
        <w:spacing w:after="0" w:line="240" w:lineRule="auto"/>
        <w:ind w:left="-709"/>
        <w:rPr>
          <w:rFonts w:ascii="Arial" w:hAnsi="Arial" w:cs="Arial"/>
          <w:b/>
          <w:sz w:val="20"/>
          <w:szCs w:val="20"/>
        </w:rPr>
      </w:pPr>
      <w:r w:rsidRPr="00730BCF">
        <w:rPr>
          <w:rFonts w:ascii="Arial" w:hAnsi="Arial" w:cs="Arial"/>
          <w:b/>
          <w:sz w:val="20"/>
          <w:szCs w:val="20"/>
        </w:rPr>
        <w:t xml:space="preserve">             1960 to discuss the following matters.</w:t>
      </w:r>
    </w:p>
    <w:p w:rsidR="00A2100B" w:rsidRDefault="00A2100B" w:rsidP="00A2100B">
      <w:pPr>
        <w:spacing w:after="0" w:line="240" w:lineRule="auto"/>
        <w:ind w:left="-993" w:firstLine="284"/>
        <w:rPr>
          <w:rFonts w:ascii="Arial" w:hAnsi="Arial" w:cs="Arial"/>
          <w:b/>
          <w:sz w:val="20"/>
          <w:szCs w:val="20"/>
        </w:rPr>
      </w:pPr>
      <w:r w:rsidRPr="00730BCF">
        <w:rPr>
          <w:rFonts w:ascii="Arial" w:hAnsi="Arial" w:cs="Arial"/>
          <w:b/>
          <w:sz w:val="20"/>
          <w:szCs w:val="20"/>
        </w:rPr>
        <w:t xml:space="preserve">             Should this resolution be passed the public and press will be required to leave the meeting at </w:t>
      </w:r>
      <w:r>
        <w:rPr>
          <w:rFonts w:ascii="Arial" w:hAnsi="Arial" w:cs="Arial"/>
          <w:b/>
          <w:sz w:val="20"/>
          <w:szCs w:val="20"/>
        </w:rPr>
        <w:t xml:space="preserve"> </w:t>
      </w:r>
    </w:p>
    <w:p w:rsidR="00A2100B" w:rsidRPr="00730BCF" w:rsidRDefault="00A2100B" w:rsidP="00A2100B">
      <w:pPr>
        <w:spacing w:after="0" w:line="240" w:lineRule="auto"/>
        <w:ind w:left="-993" w:firstLine="284"/>
        <w:rPr>
          <w:rFonts w:ascii="Arial" w:hAnsi="Arial" w:cs="Arial"/>
          <w:b/>
          <w:sz w:val="20"/>
          <w:szCs w:val="20"/>
        </w:rPr>
      </w:pPr>
      <w:r>
        <w:rPr>
          <w:rFonts w:ascii="Arial" w:hAnsi="Arial" w:cs="Arial"/>
          <w:b/>
          <w:sz w:val="20"/>
          <w:szCs w:val="20"/>
        </w:rPr>
        <w:t xml:space="preserve">             this </w:t>
      </w:r>
      <w:r w:rsidRPr="00730BCF">
        <w:rPr>
          <w:rFonts w:ascii="Arial" w:hAnsi="Arial" w:cs="Arial"/>
          <w:b/>
          <w:sz w:val="20"/>
          <w:szCs w:val="20"/>
        </w:rPr>
        <w:t>stage.</w:t>
      </w:r>
    </w:p>
    <w:p w:rsidR="00A2100B" w:rsidRPr="00730BCF" w:rsidRDefault="00A2100B" w:rsidP="00A2100B">
      <w:pPr>
        <w:pStyle w:val="ListParagraph"/>
        <w:numPr>
          <w:ilvl w:val="0"/>
          <w:numId w:val="10"/>
        </w:numPr>
        <w:ind w:left="-993" w:firstLine="284"/>
        <w:rPr>
          <w:rFonts w:ascii="Arial" w:hAnsi="Arial" w:cs="Arial"/>
          <w:sz w:val="20"/>
          <w:szCs w:val="20"/>
        </w:rPr>
      </w:pPr>
      <w:r>
        <w:rPr>
          <w:rFonts w:ascii="Arial" w:hAnsi="Arial" w:cs="Arial"/>
          <w:sz w:val="20"/>
          <w:szCs w:val="20"/>
        </w:rPr>
        <w:t>To resolve to receive and consider the recommendations of the Personnel Committee.</w:t>
      </w:r>
    </w:p>
    <w:p w:rsidR="00A2100B" w:rsidRPr="00887977" w:rsidRDefault="00A2100B" w:rsidP="00A2100B">
      <w:pPr>
        <w:pStyle w:val="ListParagraph"/>
        <w:ind w:left="-993" w:firstLine="284"/>
        <w:rPr>
          <w:rFonts w:ascii="Arial" w:hAnsi="Arial" w:cs="Arial"/>
          <w:sz w:val="20"/>
          <w:szCs w:val="20"/>
        </w:rPr>
      </w:pPr>
    </w:p>
    <w:p w:rsidR="00A2100B" w:rsidRPr="00C205CD" w:rsidRDefault="00A2100B" w:rsidP="00A2100B">
      <w:pPr>
        <w:pStyle w:val="ListParagraph"/>
        <w:numPr>
          <w:ilvl w:val="0"/>
          <w:numId w:val="8"/>
        </w:numPr>
        <w:ind w:firstLine="65"/>
        <w:rPr>
          <w:rFonts w:ascii="Arial" w:hAnsi="Arial" w:cs="Arial"/>
          <w:sz w:val="20"/>
          <w:szCs w:val="20"/>
        </w:rPr>
      </w:pPr>
      <w:r w:rsidRPr="00C205CD">
        <w:rPr>
          <w:rFonts w:ascii="Arial" w:hAnsi="Arial" w:cs="Arial"/>
          <w:sz w:val="20"/>
          <w:szCs w:val="20"/>
        </w:rPr>
        <w:t>To receive reports from Borough and County Councillors</w:t>
      </w:r>
    </w:p>
    <w:p w:rsidR="00A2100B" w:rsidRDefault="00A2100B" w:rsidP="00A2100B">
      <w:pPr>
        <w:pStyle w:val="ListParagraph"/>
        <w:numPr>
          <w:ilvl w:val="0"/>
          <w:numId w:val="8"/>
        </w:numPr>
        <w:ind w:firstLine="65"/>
        <w:rPr>
          <w:rFonts w:ascii="Arial" w:hAnsi="Arial" w:cs="Arial"/>
          <w:sz w:val="20"/>
          <w:szCs w:val="20"/>
        </w:rPr>
      </w:pPr>
      <w:r w:rsidRPr="00887977">
        <w:rPr>
          <w:rFonts w:ascii="Arial" w:hAnsi="Arial" w:cs="Arial"/>
          <w:sz w:val="20"/>
          <w:szCs w:val="20"/>
        </w:rPr>
        <w:t>Declarations of Interest for the agenda items and written requests for Dispensations</w:t>
      </w:r>
      <w:r>
        <w:rPr>
          <w:rFonts w:ascii="Arial" w:hAnsi="Arial" w:cs="Arial"/>
          <w:sz w:val="20"/>
          <w:szCs w:val="20"/>
        </w:rPr>
        <w:t xml:space="preserve"> for DPI’s and   </w:t>
      </w:r>
    </w:p>
    <w:p w:rsidR="00A2100B" w:rsidRPr="00887977" w:rsidRDefault="00A2100B" w:rsidP="00A2100B">
      <w:pPr>
        <w:pStyle w:val="ListParagraph"/>
        <w:ind w:left="-709"/>
        <w:rPr>
          <w:rFonts w:ascii="Arial" w:hAnsi="Arial" w:cs="Arial"/>
          <w:sz w:val="20"/>
          <w:szCs w:val="20"/>
        </w:rPr>
      </w:pPr>
      <w:r>
        <w:rPr>
          <w:rFonts w:ascii="Arial" w:hAnsi="Arial" w:cs="Arial"/>
          <w:sz w:val="20"/>
          <w:szCs w:val="20"/>
        </w:rPr>
        <w:t xml:space="preserve">             grants of requests as appropriate</w:t>
      </w:r>
    </w:p>
    <w:p w:rsidR="00A2100B" w:rsidRDefault="00A2100B" w:rsidP="00A2100B">
      <w:pPr>
        <w:pStyle w:val="ListParagraph"/>
        <w:numPr>
          <w:ilvl w:val="0"/>
          <w:numId w:val="8"/>
        </w:numPr>
        <w:ind w:left="-993" w:firstLine="284"/>
        <w:rPr>
          <w:rFonts w:ascii="Arial" w:hAnsi="Arial" w:cs="Arial"/>
          <w:color w:val="000000" w:themeColor="text1"/>
          <w:sz w:val="20"/>
          <w:szCs w:val="20"/>
        </w:rPr>
      </w:pPr>
      <w:r w:rsidRPr="00887977">
        <w:rPr>
          <w:rFonts w:ascii="Arial" w:hAnsi="Arial" w:cs="Arial"/>
          <w:sz w:val="20"/>
          <w:szCs w:val="20"/>
        </w:rPr>
        <w:t xml:space="preserve">To resolve to approve the minutes of the meeting held on </w:t>
      </w:r>
      <w:r>
        <w:rPr>
          <w:rFonts w:ascii="Arial" w:hAnsi="Arial" w:cs="Arial"/>
          <w:color w:val="000000" w:themeColor="text1"/>
          <w:sz w:val="20"/>
          <w:szCs w:val="20"/>
        </w:rPr>
        <w:t>19 August</w:t>
      </w:r>
      <w:r w:rsidRPr="00887977">
        <w:rPr>
          <w:rFonts w:ascii="Arial" w:hAnsi="Arial" w:cs="Arial"/>
          <w:color w:val="000000" w:themeColor="text1"/>
          <w:sz w:val="20"/>
          <w:szCs w:val="20"/>
        </w:rPr>
        <w:t xml:space="preserve"> 2015</w:t>
      </w:r>
    </w:p>
    <w:p w:rsidR="00A2100B" w:rsidRPr="00887977" w:rsidRDefault="00A2100B" w:rsidP="00A2100B">
      <w:pPr>
        <w:pStyle w:val="ListParagraph"/>
        <w:numPr>
          <w:ilvl w:val="0"/>
          <w:numId w:val="8"/>
        </w:numPr>
        <w:ind w:left="-993" w:firstLine="284"/>
        <w:rPr>
          <w:rFonts w:ascii="Arial" w:hAnsi="Arial" w:cs="Arial"/>
          <w:color w:val="000000" w:themeColor="text1"/>
          <w:sz w:val="20"/>
          <w:szCs w:val="20"/>
        </w:rPr>
      </w:pPr>
      <w:r w:rsidRPr="00887977">
        <w:rPr>
          <w:rFonts w:ascii="Arial" w:hAnsi="Arial" w:cs="Arial"/>
          <w:color w:val="000000" w:themeColor="text1"/>
          <w:sz w:val="20"/>
          <w:szCs w:val="20"/>
        </w:rPr>
        <w:t>To receive the Clerks Report on Matters Outstanding</w:t>
      </w:r>
    </w:p>
    <w:p w:rsidR="00A2100B" w:rsidRDefault="00A2100B" w:rsidP="00A2100B">
      <w:pPr>
        <w:pStyle w:val="ListParagraph"/>
        <w:numPr>
          <w:ilvl w:val="0"/>
          <w:numId w:val="8"/>
        </w:numPr>
        <w:ind w:left="-993" w:firstLine="284"/>
        <w:rPr>
          <w:rFonts w:ascii="Arial" w:hAnsi="Arial" w:cs="Arial"/>
          <w:color w:val="000000" w:themeColor="text1"/>
          <w:sz w:val="20"/>
          <w:szCs w:val="20"/>
        </w:rPr>
      </w:pPr>
      <w:r w:rsidRPr="00887977">
        <w:rPr>
          <w:rFonts w:ascii="Arial" w:hAnsi="Arial" w:cs="Arial"/>
          <w:color w:val="000000" w:themeColor="text1"/>
          <w:sz w:val="20"/>
          <w:szCs w:val="20"/>
        </w:rPr>
        <w:t>To receive the Chairman’s Report</w:t>
      </w:r>
    </w:p>
    <w:p w:rsidR="00A2100B" w:rsidRDefault="00A2100B" w:rsidP="00A2100B">
      <w:pPr>
        <w:pStyle w:val="ListParagraph"/>
        <w:numPr>
          <w:ilvl w:val="0"/>
          <w:numId w:val="8"/>
        </w:numPr>
        <w:ind w:left="-993" w:firstLine="284"/>
        <w:rPr>
          <w:rFonts w:ascii="Arial" w:hAnsi="Arial" w:cs="Arial"/>
          <w:color w:val="000000" w:themeColor="text1"/>
          <w:sz w:val="20"/>
          <w:szCs w:val="20"/>
        </w:rPr>
      </w:pPr>
      <w:r>
        <w:rPr>
          <w:rFonts w:ascii="Arial" w:hAnsi="Arial" w:cs="Arial"/>
          <w:color w:val="000000" w:themeColor="text1"/>
          <w:sz w:val="20"/>
          <w:szCs w:val="20"/>
        </w:rPr>
        <w:t>To receive reports from meetings or training events attended by members.</w:t>
      </w:r>
    </w:p>
    <w:p w:rsidR="00A2100B" w:rsidRDefault="00A2100B" w:rsidP="00A2100B">
      <w:pPr>
        <w:pStyle w:val="ListParagraph"/>
        <w:numPr>
          <w:ilvl w:val="0"/>
          <w:numId w:val="8"/>
        </w:numPr>
        <w:ind w:left="-993" w:firstLine="284"/>
        <w:rPr>
          <w:rFonts w:ascii="Arial" w:hAnsi="Arial" w:cs="Arial"/>
          <w:color w:val="000000" w:themeColor="text1"/>
          <w:sz w:val="20"/>
          <w:szCs w:val="20"/>
        </w:rPr>
      </w:pPr>
      <w:r>
        <w:rPr>
          <w:rFonts w:ascii="Arial" w:hAnsi="Arial" w:cs="Arial"/>
          <w:color w:val="000000" w:themeColor="text1"/>
          <w:sz w:val="20"/>
          <w:szCs w:val="20"/>
        </w:rPr>
        <w:t>To resolve to record full council meetings.</w:t>
      </w:r>
    </w:p>
    <w:p w:rsidR="00A2100B" w:rsidRDefault="00A2100B" w:rsidP="00A2100B">
      <w:pPr>
        <w:pStyle w:val="ListParagraph"/>
        <w:numPr>
          <w:ilvl w:val="0"/>
          <w:numId w:val="8"/>
        </w:numPr>
        <w:ind w:left="-993" w:firstLine="284"/>
        <w:rPr>
          <w:rFonts w:ascii="Arial" w:hAnsi="Arial" w:cs="Arial"/>
          <w:color w:val="000000" w:themeColor="text1"/>
          <w:sz w:val="20"/>
          <w:szCs w:val="20"/>
        </w:rPr>
      </w:pPr>
      <w:r>
        <w:rPr>
          <w:rFonts w:ascii="Arial" w:hAnsi="Arial" w:cs="Arial"/>
          <w:color w:val="000000" w:themeColor="text1"/>
          <w:sz w:val="20"/>
          <w:szCs w:val="20"/>
        </w:rPr>
        <w:t>To resolve to adopt the Draft Complaints Procedure</w:t>
      </w:r>
    </w:p>
    <w:p w:rsidR="00A2100B" w:rsidRDefault="00A2100B" w:rsidP="00A2100B">
      <w:pPr>
        <w:pStyle w:val="ListParagraph"/>
        <w:numPr>
          <w:ilvl w:val="0"/>
          <w:numId w:val="8"/>
        </w:numPr>
        <w:ind w:left="0" w:hanging="709"/>
        <w:rPr>
          <w:rFonts w:ascii="Arial" w:hAnsi="Arial" w:cs="Arial"/>
          <w:color w:val="000000" w:themeColor="text1"/>
          <w:sz w:val="20"/>
          <w:szCs w:val="20"/>
        </w:rPr>
      </w:pPr>
      <w:r>
        <w:rPr>
          <w:rFonts w:ascii="Arial" w:hAnsi="Arial" w:cs="Arial"/>
          <w:color w:val="000000" w:themeColor="text1"/>
          <w:sz w:val="20"/>
          <w:szCs w:val="20"/>
        </w:rPr>
        <w:t>To confirm attendance of Councillors at the Meetings of the 18 September 2015 relating to the   Marshland Street Issues and the School Crossing.</w:t>
      </w:r>
    </w:p>
    <w:p w:rsidR="00A2100B" w:rsidRDefault="00A2100B" w:rsidP="00A2100B">
      <w:pPr>
        <w:pStyle w:val="ListParagraph"/>
        <w:numPr>
          <w:ilvl w:val="0"/>
          <w:numId w:val="8"/>
        </w:numPr>
        <w:ind w:left="0" w:hanging="709"/>
        <w:rPr>
          <w:rFonts w:ascii="Arial" w:hAnsi="Arial" w:cs="Arial"/>
          <w:color w:val="000000" w:themeColor="text1"/>
          <w:sz w:val="20"/>
          <w:szCs w:val="20"/>
        </w:rPr>
      </w:pPr>
      <w:r>
        <w:rPr>
          <w:rFonts w:ascii="Arial" w:hAnsi="Arial" w:cs="Arial"/>
          <w:color w:val="000000" w:themeColor="text1"/>
          <w:sz w:val="20"/>
          <w:szCs w:val="20"/>
        </w:rPr>
        <w:t>To resolve actions to distribute the speed awareness signs to residents.</w:t>
      </w:r>
    </w:p>
    <w:p w:rsidR="00A2100B" w:rsidRPr="00887977" w:rsidRDefault="00A2100B" w:rsidP="00A2100B">
      <w:pPr>
        <w:pStyle w:val="ListParagraph"/>
        <w:numPr>
          <w:ilvl w:val="0"/>
          <w:numId w:val="8"/>
        </w:numPr>
        <w:ind w:left="-993" w:firstLine="284"/>
        <w:rPr>
          <w:rFonts w:ascii="Arial" w:hAnsi="Arial" w:cs="Arial"/>
          <w:color w:val="000000" w:themeColor="text1"/>
          <w:sz w:val="20"/>
          <w:szCs w:val="20"/>
        </w:rPr>
      </w:pPr>
      <w:r w:rsidRPr="00887977">
        <w:rPr>
          <w:rFonts w:ascii="Arial" w:hAnsi="Arial" w:cs="Arial"/>
          <w:color w:val="000000" w:themeColor="text1"/>
          <w:sz w:val="20"/>
          <w:szCs w:val="20"/>
        </w:rPr>
        <w:t>Financial Matters</w:t>
      </w:r>
    </w:p>
    <w:p w:rsidR="00A2100B" w:rsidRDefault="00A2100B" w:rsidP="00A2100B">
      <w:pPr>
        <w:pStyle w:val="ListParagraph"/>
        <w:numPr>
          <w:ilvl w:val="0"/>
          <w:numId w:val="9"/>
        </w:numPr>
        <w:ind w:left="142" w:firstLine="284"/>
        <w:rPr>
          <w:rFonts w:ascii="Arial" w:hAnsi="Arial" w:cs="Arial"/>
          <w:color w:val="000000" w:themeColor="text1"/>
          <w:sz w:val="20"/>
          <w:szCs w:val="20"/>
        </w:rPr>
      </w:pPr>
      <w:r w:rsidRPr="00887977">
        <w:rPr>
          <w:rFonts w:ascii="Arial" w:hAnsi="Arial" w:cs="Arial"/>
          <w:color w:val="000000" w:themeColor="text1"/>
          <w:sz w:val="20"/>
          <w:szCs w:val="20"/>
        </w:rPr>
        <w:t xml:space="preserve">To resolve to approve the Invoices for payment </w:t>
      </w:r>
      <w:r>
        <w:rPr>
          <w:rFonts w:ascii="Arial" w:hAnsi="Arial" w:cs="Arial"/>
          <w:color w:val="000000" w:themeColor="text1"/>
          <w:sz w:val="20"/>
          <w:szCs w:val="20"/>
        </w:rPr>
        <w:t xml:space="preserve">and Bank Reconciliation </w:t>
      </w:r>
      <w:r w:rsidRPr="00887977">
        <w:rPr>
          <w:rFonts w:ascii="Arial" w:hAnsi="Arial" w:cs="Arial"/>
          <w:color w:val="000000" w:themeColor="text1"/>
          <w:sz w:val="20"/>
          <w:szCs w:val="20"/>
        </w:rPr>
        <w:t xml:space="preserve">as per the Financial </w:t>
      </w:r>
      <w:r>
        <w:rPr>
          <w:rFonts w:ascii="Arial" w:hAnsi="Arial" w:cs="Arial"/>
          <w:color w:val="000000" w:themeColor="text1"/>
          <w:sz w:val="20"/>
          <w:szCs w:val="20"/>
        </w:rPr>
        <w:t xml:space="preserve">   </w:t>
      </w:r>
    </w:p>
    <w:p w:rsidR="00A2100B" w:rsidRDefault="00A2100B" w:rsidP="00A2100B">
      <w:pPr>
        <w:pStyle w:val="ListParagraph"/>
        <w:ind w:left="426"/>
        <w:rPr>
          <w:rFonts w:ascii="Arial" w:hAnsi="Arial" w:cs="Arial"/>
          <w:color w:val="000000" w:themeColor="text1"/>
          <w:sz w:val="20"/>
          <w:szCs w:val="20"/>
        </w:rPr>
      </w:pPr>
      <w:r>
        <w:rPr>
          <w:rFonts w:ascii="Arial" w:hAnsi="Arial" w:cs="Arial"/>
          <w:color w:val="000000" w:themeColor="text1"/>
          <w:sz w:val="20"/>
          <w:szCs w:val="20"/>
        </w:rPr>
        <w:t xml:space="preserve">      </w:t>
      </w:r>
      <w:r w:rsidRPr="00887977">
        <w:rPr>
          <w:rFonts w:ascii="Arial" w:hAnsi="Arial" w:cs="Arial"/>
          <w:color w:val="000000" w:themeColor="text1"/>
          <w:sz w:val="20"/>
          <w:szCs w:val="20"/>
        </w:rPr>
        <w:t>Report</w:t>
      </w:r>
      <w:r>
        <w:rPr>
          <w:rFonts w:ascii="Arial" w:hAnsi="Arial" w:cs="Arial"/>
          <w:color w:val="000000" w:themeColor="text1"/>
          <w:sz w:val="20"/>
          <w:szCs w:val="20"/>
        </w:rPr>
        <w:t xml:space="preserve"> recommended by the Finance Committee</w:t>
      </w:r>
    </w:p>
    <w:p w:rsidR="00A2100B" w:rsidRPr="00D04D79" w:rsidRDefault="00A2100B" w:rsidP="00A2100B">
      <w:pPr>
        <w:pStyle w:val="ListParagraph"/>
        <w:numPr>
          <w:ilvl w:val="0"/>
          <w:numId w:val="9"/>
        </w:numPr>
        <w:spacing w:after="0" w:line="240" w:lineRule="auto"/>
        <w:ind w:left="142" w:firstLine="284"/>
        <w:rPr>
          <w:rFonts w:ascii="Arial" w:hAnsi="Arial" w:cs="Arial"/>
          <w:color w:val="000000" w:themeColor="text1"/>
          <w:sz w:val="20"/>
          <w:szCs w:val="20"/>
        </w:rPr>
      </w:pPr>
      <w:r w:rsidRPr="00D04D79">
        <w:rPr>
          <w:rFonts w:ascii="Arial" w:hAnsi="Arial" w:cs="Arial"/>
          <w:color w:val="000000" w:themeColor="text1"/>
          <w:sz w:val="20"/>
          <w:szCs w:val="20"/>
        </w:rPr>
        <w:t xml:space="preserve">To resolve to approve </w:t>
      </w:r>
      <w:r>
        <w:rPr>
          <w:rFonts w:ascii="Arial" w:hAnsi="Arial" w:cs="Arial"/>
          <w:color w:val="000000" w:themeColor="text1"/>
          <w:sz w:val="20"/>
          <w:szCs w:val="20"/>
        </w:rPr>
        <w:t xml:space="preserve">quote for </w:t>
      </w:r>
      <w:r w:rsidRPr="00D04D79">
        <w:rPr>
          <w:rFonts w:ascii="Arial" w:hAnsi="Arial" w:cs="Arial"/>
          <w:color w:val="000000" w:themeColor="text1"/>
          <w:sz w:val="20"/>
          <w:szCs w:val="20"/>
        </w:rPr>
        <w:t>repairs to street l</w:t>
      </w:r>
      <w:r>
        <w:rPr>
          <w:rFonts w:ascii="Arial" w:hAnsi="Arial" w:cs="Arial"/>
          <w:color w:val="000000" w:themeColor="text1"/>
          <w:sz w:val="20"/>
          <w:szCs w:val="20"/>
        </w:rPr>
        <w:t>ight in Wesley</w:t>
      </w:r>
      <w:r w:rsidRPr="00D04D79">
        <w:rPr>
          <w:rFonts w:ascii="Arial" w:hAnsi="Arial" w:cs="Arial"/>
          <w:color w:val="000000" w:themeColor="text1"/>
          <w:sz w:val="20"/>
          <w:szCs w:val="20"/>
        </w:rPr>
        <w:t xml:space="preserve"> Road    </w:t>
      </w:r>
    </w:p>
    <w:p w:rsidR="00A2100B" w:rsidRDefault="00A2100B" w:rsidP="00A2100B">
      <w:pPr>
        <w:pStyle w:val="ListParagraph"/>
        <w:numPr>
          <w:ilvl w:val="0"/>
          <w:numId w:val="8"/>
        </w:numPr>
        <w:ind w:left="-993" w:firstLine="284"/>
        <w:rPr>
          <w:rFonts w:ascii="Arial" w:hAnsi="Arial" w:cs="Arial"/>
          <w:color w:val="000000" w:themeColor="text1"/>
          <w:sz w:val="20"/>
          <w:szCs w:val="20"/>
        </w:rPr>
      </w:pPr>
      <w:r>
        <w:rPr>
          <w:rFonts w:ascii="Arial" w:hAnsi="Arial" w:cs="Arial"/>
          <w:color w:val="000000" w:themeColor="text1"/>
          <w:sz w:val="20"/>
          <w:szCs w:val="20"/>
        </w:rPr>
        <w:t>To resolve to appoint additional member to the Personnel Committee</w:t>
      </w:r>
    </w:p>
    <w:p w:rsidR="00A2100B" w:rsidRDefault="00A2100B" w:rsidP="00A2100B">
      <w:pPr>
        <w:pStyle w:val="ListParagraph"/>
        <w:numPr>
          <w:ilvl w:val="0"/>
          <w:numId w:val="8"/>
        </w:numPr>
        <w:ind w:left="-993" w:firstLine="284"/>
        <w:rPr>
          <w:rFonts w:ascii="Arial" w:hAnsi="Arial" w:cs="Arial"/>
          <w:color w:val="000000" w:themeColor="text1"/>
          <w:sz w:val="20"/>
          <w:szCs w:val="20"/>
        </w:rPr>
      </w:pPr>
      <w:r w:rsidRPr="00887977">
        <w:rPr>
          <w:rFonts w:ascii="Arial" w:hAnsi="Arial" w:cs="Arial"/>
          <w:color w:val="000000" w:themeColor="text1"/>
          <w:sz w:val="20"/>
          <w:szCs w:val="20"/>
        </w:rPr>
        <w:t>Correspondence.</w:t>
      </w:r>
    </w:p>
    <w:p w:rsidR="00A2100B" w:rsidRPr="00887977" w:rsidRDefault="00A2100B" w:rsidP="00A2100B">
      <w:pPr>
        <w:pStyle w:val="ListParagraph"/>
        <w:numPr>
          <w:ilvl w:val="0"/>
          <w:numId w:val="8"/>
        </w:numPr>
        <w:spacing w:after="0" w:line="240" w:lineRule="auto"/>
        <w:ind w:left="-993" w:firstLine="284"/>
        <w:rPr>
          <w:rFonts w:ascii="Arial" w:hAnsi="Arial" w:cs="Arial"/>
          <w:color w:val="000000" w:themeColor="text1"/>
          <w:sz w:val="20"/>
          <w:szCs w:val="20"/>
        </w:rPr>
      </w:pPr>
      <w:r w:rsidRPr="00887977">
        <w:rPr>
          <w:rFonts w:ascii="Arial" w:hAnsi="Arial" w:cs="Arial"/>
          <w:color w:val="000000" w:themeColor="text1"/>
          <w:sz w:val="20"/>
          <w:szCs w:val="20"/>
        </w:rPr>
        <w:t>Members Comments</w:t>
      </w:r>
    </w:p>
    <w:p w:rsidR="00A2100B" w:rsidRPr="00887977" w:rsidRDefault="00A2100B" w:rsidP="00A2100B">
      <w:pPr>
        <w:spacing w:after="0" w:line="240" w:lineRule="auto"/>
        <w:ind w:left="-993" w:firstLine="284"/>
        <w:rPr>
          <w:rFonts w:ascii="Arial" w:hAnsi="Arial" w:cs="Arial"/>
          <w:color w:val="000000" w:themeColor="text1"/>
          <w:sz w:val="20"/>
          <w:szCs w:val="20"/>
        </w:rPr>
      </w:pPr>
      <w:r>
        <w:rPr>
          <w:rFonts w:ascii="Arial" w:hAnsi="Arial" w:cs="Arial"/>
          <w:color w:val="000000" w:themeColor="text1"/>
          <w:sz w:val="20"/>
          <w:szCs w:val="20"/>
        </w:rPr>
        <w:t xml:space="preserve">             </w:t>
      </w:r>
      <w:r w:rsidRPr="00887977">
        <w:rPr>
          <w:rFonts w:ascii="Arial" w:hAnsi="Arial" w:cs="Arial"/>
          <w:color w:val="000000" w:themeColor="text1"/>
          <w:sz w:val="20"/>
          <w:szCs w:val="20"/>
        </w:rPr>
        <w:t xml:space="preserve">To receive any comments from members of the council and requests for matters to be          </w:t>
      </w:r>
    </w:p>
    <w:p w:rsidR="00A2100B" w:rsidRPr="00887977" w:rsidRDefault="00A2100B" w:rsidP="00A2100B">
      <w:pPr>
        <w:spacing w:after="0" w:line="240" w:lineRule="auto"/>
        <w:ind w:left="-993" w:firstLine="284"/>
        <w:rPr>
          <w:rFonts w:ascii="Arial" w:hAnsi="Arial" w:cs="Arial"/>
          <w:color w:val="000000" w:themeColor="text1"/>
          <w:sz w:val="20"/>
          <w:szCs w:val="20"/>
        </w:rPr>
      </w:pPr>
      <w:r w:rsidRPr="00887977">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887977">
        <w:rPr>
          <w:rFonts w:ascii="Arial" w:hAnsi="Arial" w:cs="Arial"/>
          <w:color w:val="000000" w:themeColor="text1"/>
          <w:sz w:val="20"/>
          <w:szCs w:val="20"/>
        </w:rPr>
        <w:t xml:space="preserve"> placed on the next agenda. No resolutions may be passed under this item.</w:t>
      </w:r>
    </w:p>
    <w:p w:rsidR="00A2100B" w:rsidRDefault="00A2100B" w:rsidP="00A2100B">
      <w:pPr>
        <w:numPr>
          <w:ilvl w:val="0"/>
          <w:numId w:val="8"/>
        </w:numPr>
        <w:spacing w:after="0" w:line="240" w:lineRule="auto"/>
        <w:ind w:left="-993" w:firstLine="284"/>
        <w:rPr>
          <w:rFonts w:ascii="Arial" w:hAnsi="Arial" w:cs="Arial"/>
          <w:b/>
          <w:sz w:val="20"/>
          <w:szCs w:val="20"/>
        </w:rPr>
      </w:pPr>
      <w:r w:rsidRPr="00730BCF">
        <w:rPr>
          <w:rFonts w:ascii="Arial" w:hAnsi="Arial" w:cs="Arial"/>
          <w:b/>
          <w:sz w:val="20"/>
          <w:szCs w:val="20"/>
        </w:rPr>
        <w:t xml:space="preserve">To resolve to go into closed session in accordance with the Public Bodies (admissions to </w:t>
      </w:r>
      <w:r>
        <w:rPr>
          <w:rFonts w:ascii="Arial" w:hAnsi="Arial" w:cs="Arial"/>
          <w:b/>
          <w:sz w:val="20"/>
          <w:szCs w:val="20"/>
        </w:rPr>
        <w:t xml:space="preserve"> </w:t>
      </w:r>
    </w:p>
    <w:p w:rsidR="00A2100B" w:rsidRPr="00730BCF" w:rsidRDefault="00A2100B" w:rsidP="00A2100B">
      <w:pPr>
        <w:spacing w:after="0" w:line="240" w:lineRule="auto"/>
        <w:ind w:left="-709"/>
        <w:rPr>
          <w:rFonts w:ascii="Arial" w:hAnsi="Arial" w:cs="Arial"/>
          <w:b/>
          <w:sz w:val="20"/>
          <w:szCs w:val="20"/>
        </w:rPr>
      </w:pPr>
      <w:r>
        <w:rPr>
          <w:rFonts w:ascii="Arial" w:hAnsi="Arial" w:cs="Arial"/>
          <w:b/>
          <w:sz w:val="20"/>
          <w:szCs w:val="20"/>
        </w:rPr>
        <w:t xml:space="preserve">             </w:t>
      </w:r>
      <w:r w:rsidRPr="00730BCF">
        <w:rPr>
          <w:rFonts w:ascii="Arial" w:hAnsi="Arial" w:cs="Arial"/>
          <w:b/>
          <w:sz w:val="20"/>
          <w:szCs w:val="20"/>
        </w:rPr>
        <w:t xml:space="preserve">meetings) Act  </w:t>
      </w:r>
      <w:r>
        <w:rPr>
          <w:rFonts w:ascii="Arial" w:hAnsi="Arial" w:cs="Arial"/>
          <w:b/>
          <w:sz w:val="20"/>
          <w:szCs w:val="20"/>
        </w:rPr>
        <w:t>1</w:t>
      </w:r>
      <w:r w:rsidRPr="00730BCF">
        <w:rPr>
          <w:rFonts w:ascii="Arial" w:hAnsi="Arial" w:cs="Arial"/>
          <w:b/>
          <w:sz w:val="20"/>
          <w:szCs w:val="20"/>
        </w:rPr>
        <w:t>960 to discuss the following matters.</w:t>
      </w:r>
      <w:r>
        <w:rPr>
          <w:rFonts w:ascii="Arial" w:hAnsi="Arial" w:cs="Arial"/>
          <w:b/>
          <w:sz w:val="20"/>
          <w:szCs w:val="20"/>
        </w:rPr>
        <w:t xml:space="preserve"> </w:t>
      </w:r>
    </w:p>
    <w:p w:rsidR="00A2100B" w:rsidRDefault="00A2100B" w:rsidP="00A2100B">
      <w:pPr>
        <w:spacing w:after="0" w:line="240" w:lineRule="auto"/>
        <w:ind w:left="-993" w:firstLine="284"/>
        <w:rPr>
          <w:rFonts w:ascii="Arial" w:hAnsi="Arial" w:cs="Arial"/>
          <w:b/>
          <w:sz w:val="20"/>
          <w:szCs w:val="20"/>
        </w:rPr>
      </w:pPr>
      <w:r w:rsidRPr="00730BCF">
        <w:rPr>
          <w:rFonts w:ascii="Arial" w:hAnsi="Arial" w:cs="Arial"/>
          <w:b/>
          <w:sz w:val="20"/>
          <w:szCs w:val="20"/>
        </w:rPr>
        <w:t xml:space="preserve">             Should this resolution be passed the public and press will be required to leave the meeting at </w:t>
      </w:r>
      <w:r>
        <w:rPr>
          <w:rFonts w:ascii="Arial" w:hAnsi="Arial" w:cs="Arial"/>
          <w:b/>
          <w:sz w:val="20"/>
          <w:szCs w:val="20"/>
        </w:rPr>
        <w:t xml:space="preserve"> </w:t>
      </w:r>
    </w:p>
    <w:p w:rsidR="00A2100B" w:rsidRPr="00730BCF" w:rsidRDefault="00A2100B" w:rsidP="00A2100B">
      <w:pPr>
        <w:spacing w:after="0" w:line="240" w:lineRule="auto"/>
        <w:ind w:left="-993" w:firstLine="284"/>
        <w:rPr>
          <w:rFonts w:ascii="Arial" w:hAnsi="Arial" w:cs="Arial"/>
          <w:b/>
          <w:sz w:val="20"/>
          <w:szCs w:val="20"/>
        </w:rPr>
      </w:pPr>
      <w:r>
        <w:rPr>
          <w:rFonts w:ascii="Arial" w:hAnsi="Arial" w:cs="Arial"/>
          <w:b/>
          <w:sz w:val="20"/>
          <w:szCs w:val="20"/>
        </w:rPr>
        <w:t xml:space="preserve">             this </w:t>
      </w:r>
      <w:r w:rsidRPr="00730BCF">
        <w:rPr>
          <w:rFonts w:ascii="Arial" w:hAnsi="Arial" w:cs="Arial"/>
          <w:b/>
          <w:sz w:val="20"/>
          <w:szCs w:val="20"/>
        </w:rPr>
        <w:t>stage.</w:t>
      </w:r>
    </w:p>
    <w:p w:rsidR="00A2100B" w:rsidRDefault="00A2100B" w:rsidP="005F44F9">
      <w:pPr>
        <w:rPr>
          <w:rFonts w:ascii="Arial" w:hAnsi="Arial" w:cs="Arial"/>
          <w:b/>
          <w:sz w:val="20"/>
          <w:szCs w:val="20"/>
        </w:rPr>
      </w:pPr>
    </w:p>
    <w:p w:rsidR="0078427A" w:rsidRDefault="0078427A" w:rsidP="005F44F9">
      <w:pPr>
        <w:rPr>
          <w:rFonts w:ascii="Arial" w:hAnsi="Arial" w:cs="Arial"/>
          <w:b/>
          <w:sz w:val="20"/>
          <w:szCs w:val="20"/>
        </w:rPr>
      </w:pPr>
    </w:p>
    <w:p w:rsidR="00541784" w:rsidRPr="007E6232" w:rsidRDefault="00541784" w:rsidP="00541784">
      <w:pPr>
        <w:jc w:val="right"/>
        <w:rPr>
          <w:rFonts w:ascii="Arial" w:hAnsi="Arial" w:cs="Arial"/>
          <w:b/>
          <w:sz w:val="20"/>
          <w:szCs w:val="20"/>
        </w:rPr>
      </w:pPr>
      <w:r>
        <w:rPr>
          <w:rFonts w:ascii="Arial" w:hAnsi="Arial" w:cs="Arial"/>
          <w:b/>
          <w:sz w:val="20"/>
          <w:szCs w:val="20"/>
        </w:rPr>
        <w:lastRenderedPageBreak/>
        <w:t>PAGE 38/15</w:t>
      </w:r>
    </w:p>
    <w:p w:rsidR="00CC644E" w:rsidRPr="006340DC" w:rsidRDefault="00CC644E" w:rsidP="00CC644E">
      <w:pPr>
        <w:pStyle w:val="ListParagraph"/>
        <w:numPr>
          <w:ilvl w:val="0"/>
          <w:numId w:val="1"/>
        </w:numPr>
        <w:jc w:val="both"/>
        <w:rPr>
          <w:rFonts w:ascii="Arial" w:hAnsi="Arial" w:cs="Arial"/>
          <w:b/>
          <w:sz w:val="20"/>
          <w:szCs w:val="20"/>
        </w:rPr>
      </w:pPr>
      <w:r w:rsidRPr="006340DC">
        <w:rPr>
          <w:rFonts w:ascii="Arial" w:hAnsi="Arial" w:cs="Arial"/>
          <w:b/>
          <w:sz w:val="20"/>
          <w:szCs w:val="20"/>
          <w:u w:val="single"/>
        </w:rPr>
        <w:t>TO RECEIVE</w:t>
      </w:r>
      <w:r w:rsidRPr="006340DC">
        <w:rPr>
          <w:rFonts w:ascii="Arial" w:hAnsi="Arial" w:cs="Arial"/>
          <w:sz w:val="20"/>
          <w:szCs w:val="20"/>
        </w:rPr>
        <w:t xml:space="preserve"> </w:t>
      </w:r>
      <w:r w:rsidRPr="006340DC">
        <w:rPr>
          <w:rFonts w:ascii="Arial" w:hAnsi="Arial" w:cs="Arial"/>
          <w:b/>
          <w:sz w:val="20"/>
          <w:szCs w:val="20"/>
          <w:u w:val="single"/>
        </w:rPr>
        <w:t>APOLOGIES FOR ABSENCE.</w:t>
      </w:r>
    </w:p>
    <w:p w:rsidR="00CC644E" w:rsidRDefault="00CC644E" w:rsidP="00CC644E">
      <w:pPr>
        <w:spacing w:after="0" w:line="240" w:lineRule="auto"/>
        <w:ind w:left="720"/>
        <w:jc w:val="both"/>
        <w:rPr>
          <w:rFonts w:ascii="Arial" w:hAnsi="Arial" w:cs="Arial"/>
          <w:sz w:val="20"/>
          <w:szCs w:val="20"/>
        </w:rPr>
      </w:pPr>
      <w:r w:rsidRPr="00E66912">
        <w:rPr>
          <w:rFonts w:ascii="Arial" w:hAnsi="Arial" w:cs="Arial"/>
          <w:sz w:val="20"/>
          <w:szCs w:val="20"/>
        </w:rPr>
        <w:t xml:space="preserve">Apologies were received </w:t>
      </w:r>
      <w:r>
        <w:rPr>
          <w:rFonts w:ascii="Arial" w:hAnsi="Arial" w:cs="Arial"/>
          <w:sz w:val="20"/>
          <w:szCs w:val="20"/>
        </w:rPr>
        <w:t>and accepted from Cllrs</w:t>
      </w:r>
      <w:r w:rsidR="00A2100B">
        <w:rPr>
          <w:rFonts w:ascii="Arial" w:hAnsi="Arial" w:cs="Arial"/>
          <w:sz w:val="20"/>
          <w:szCs w:val="20"/>
        </w:rPr>
        <w:t xml:space="preserve"> D Hillier,</w:t>
      </w:r>
      <w:r>
        <w:rPr>
          <w:rFonts w:ascii="Arial" w:hAnsi="Arial" w:cs="Arial"/>
          <w:sz w:val="20"/>
          <w:szCs w:val="20"/>
        </w:rPr>
        <w:t xml:space="preserve"> </w:t>
      </w:r>
      <w:r w:rsidR="00A2100B">
        <w:rPr>
          <w:rFonts w:ascii="Arial" w:hAnsi="Arial" w:cs="Arial"/>
          <w:sz w:val="20"/>
          <w:szCs w:val="20"/>
        </w:rPr>
        <w:t>S Phelps and T H</w:t>
      </w:r>
      <w:r>
        <w:rPr>
          <w:rFonts w:ascii="Arial" w:hAnsi="Arial" w:cs="Arial"/>
          <w:sz w:val="20"/>
          <w:szCs w:val="20"/>
        </w:rPr>
        <w:t>unt.</w:t>
      </w:r>
    </w:p>
    <w:p w:rsidR="0078427A" w:rsidRDefault="0078427A" w:rsidP="00CC644E">
      <w:pPr>
        <w:spacing w:after="0" w:line="240" w:lineRule="auto"/>
        <w:ind w:left="720"/>
        <w:jc w:val="both"/>
        <w:rPr>
          <w:rFonts w:ascii="Arial" w:hAnsi="Arial" w:cs="Arial"/>
          <w:sz w:val="20"/>
          <w:szCs w:val="20"/>
        </w:rPr>
      </w:pPr>
    </w:p>
    <w:p w:rsidR="0078427A" w:rsidRPr="0078427A" w:rsidRDefault="0078427A" w:rsidP="00CC644E">
      <w:pPr>
        <w:spacing w:after="0" w:line="240" w:lineRule="auto"/>
        <w:ind w:left="720"/>
        <w:jc w:val="both"/>
        <w:rPr>
          <w:rFonts w:ascii="Arial" w:hAnsi="Arial" w:cs="Arial"/>
          <w:sz w:val="20"/>
          <w:szCs w:val="20"/>
        </w:rPr>
      </w:pPr>
    </w:p>
    <w:p w:rsidR="0078427A" w:rsidRPr="008C5EC4" w:rsidRDefault="008C5EC4" w:rsidP="008C5EC4">
      <w:pPr>
        <w:pStyle w:val="ListParagraph"/>
        <w:numPr>
          <w:ilvl w:val="0"/>
          <w:numId w:val="11"/>
        </w:numPr>
        <w:spacing w:after="0" w:line="240" w:lineRule="auto"/>
        <w:ind w:left="426" w:firstLine="0"/>
        <w:rPr>
          <w:rFonts w:ascii="Arial" w:hAnsi="Arial" w:cs="Arial"/>
          <w:b/>
          <w:sz w:val="20"/>
          <w:szCs w:val="20"/>
          <w:u w:val="single"/>
        </w:rPr>
      </w:pPr>
      <w:r w:rsidRPr="008C5EC4">
        <w:rPr>
          <w:rFonts w:ascii="Arial" w:hAnsi="Arial" w:cs="Arial"/>
          <w:b/>
          <w:sz w:val="20"/>
          <w:szCs w:val="20"/>
          <w:u w:val="single"/>
        </w:rPr>
        <w:t xml:space="preserve"> TO RESOLVE TO GO INTO CLOSED SESSION</w:t>
      </w:r>
      <w:r w:rsidR="0078427A" w:rsidRPr="008C5EC4">
        <w:rPr>
          <w:rFonts w:ascii="Arial" w:hAnsi="Arial" w:cs="Arial"/>
          <w:b/>
          <w:sz w:val="20"/>
          <w:szCs w:val="20"/>
          <w:u w:val="single"/>
        </w:rPr>
        <w:t>.</w:t>
      </w:r>
    </w:p>
    <w:p w:rsidR="008C5EC4" w:rsidRDefault="008C5EC4" w:rsidP="0078427A">
      <w:pPr>
        <w:pStyle w:val="ListParagraph"/>
        <w:spacing w:after="0" w:line="240" w:lineRule="auto"/>
        <w:ind w:left="426"/>
        <w:rPr>
          <w:rFonts w:ascii="Arial" w:hAnsi="Arial" w:cs="Arial"/>
          <w:b/>
          <w:sz w:val="20"/>
          <w:szCs w:val="20"/>
        </w:rPr>
      </w:pPr>
      <w:r w:rsidRPr="008C5EC4">
        <w:rPr>
          <w:rFonts w:ascii="Arial" w:hAnsi="Arial" w:cs="Arial"/>
          <w:b/>
          <w:sz w:val="20"/>
          <w:szCs w:val="20"/>
        </w:rPr>
        <w:t xml:space="preserve">      </w:t>
      </w:r>
      <w:r>
        <w:rPr>
          <w:rFonts w:ascii="Arial" w:hAnsi="Arial" w:cs="Arial"/>
          <w:b/>
          <w:sz w:val="20"/>
          <w:szCs w:val="20"/>
        </w:rPr>
        <w:t xml:space="preserve">Action: The Council resolved to go into closed session to discuss item 21 of the    </w:t>
      </w:r>
    </w:p>
    <w:p w:rsidR="0078427A" w:rsidRDefault="008C5EC4" w:rsidP="0078427A">
      <w:pPr>
        <w:pStyle w:val="ListParagraph"/>
        <w:spacing w:after="0" w:line="240" w:lineRule="auto"/>
        <w:ind w:left="426"/>
        <w:rPr>
          <w:rFonts w:ascii="Arial" w:hAnsi="Arial" w:cs="Arial"/>
          <w:b/>
          <w:sz w:val="20"/>
          <w:szCs w:val="20"/>
        </w:rPr>
      </w:pPr>
      <w:r>
        <w:rPr>
          <w:rFonts w:ascii="Arial" w:hAnsi="Arial" w:cs="Arial"/>
          <w:b/>
          <w:sz w:val="20"/>
          <w:szCs w:val="20"/>
        </w:rPr>
        <w:t xml:space="preserve">      agenda.</w:t>
      </w:r>
    </w:p>
    <w:p w:rsidR="008C5EC4" w:rsidRDefault="008C5EC4" w:rsidP="0078427A">
      <w:pPr>
        <w:pStyle w:val="ListParagraph"/>
        <w:spacing w:after="0" w:line="240" w:lineRule="auto"/>
        <w:ind w:left="426"/>
        <w:rPr>
          <w:rFonts w:ascii="Arial" w:hAnsi="Arial" w:cs="Arial"/>
          <w:b/>
          <w:sz w:val="20"/>
          <w:szCs w:val="20"/>
        </w:rPr>
      </w:pPr>
    </w:p>
    <w:p w:rsidR="008C5EC4" w:rsidRDefault="008C5EC4" w:rsidP="0078427A">
      <w:pPr>
        <w:pStyle w:val="ListParagraph"/>
        <w:spacing w:after="0" w:line="240" w:lineRule="auto"/>
        <w:ind w:left="426"/>
        <w:rPr>
          <w:rFonts w:ascii="Arial" w:hAnsi="Arial" w:cs="Arial"/>
          <w:b/>
          <w:sz w:val="20"/>
          <w:szCs w:val="20"/>
        </w:rPr>
      </w:pPr>
      <w:r>
        <w:rPr>
          <w:rFonts w:ascii="Arial" w:hAnsi="Arial" w:cs="Arial"/>
          <w:b/>
          <w:sz w:val="20"/>
          <w:szCs w:val="20"/>
        </w:rPr>
        <w:t xml:space="preserve">      This part of the meeting closed at 7.35 p.m.</w:t>
      </w:r>
    </w:p>
    <w:p w:rsidR="008C5EC4" w:rsidRDefault="008C5EC4" w:rsidP="0078427A">
      <w:pPr>
        <w:pStyle w:val="ListParagraph"/>
        <w:spacing w:after="0" w:line="240" w:lineRule="auto"/>
        <w:ind w:left="426"/>
        <w:rPr>
          <w:rFonts w:ascii="Arial" w:hAnsi="Arial" w:cs="Arial"/>
          <w:b/>
          <w:sz w:val="20"/>
          <w:szCs w:val="20"/>
        </w:rPr>
      </w:pPr>
    </w:p>
    <w:p w:rsidR="008C5EC4" w:rsidRPr="002F6305" w:rsidRDefault="008C5EC4" w:rsidP="008C5EC4">
      <w:pPr>
        <w:spacing w:after="0" w:line="240" w:lineRule="auto"/>
        <w:ind w:left="851"/>
        <w:jc w:val="both"/>
        <w:rPr>
          <w:rFonts w:ascii="Arial" w:hAnsi="Arial" w:cs="Arial"/>
          <w:b/>
          <w:color w:val="000000" w:themeColor="text1"/>
          <w:sz w:val="20"/>
          <w:szCs w:val="20"/>
        </w:rPr>
      </w:pPr>
      <w:r>
        <w:rPr>
          <w:rFonts w:ascii="Arial" w:hAnsi="Arial" w:cs="Arial"/>
          <w:b/>
          <w:sz w:val="20"/>
          <w:szCs w:val="20"/>
        </w:rPr>
        <w:t xml:space="preserve">       </w:t>
      </w:r>
    </w:p>
    <w:p w:rsidR="008C5EC4" w:rsidRDefault="008C5EC4" w:rsidP="008C5EC4">
      <w:pPr>
        <w:spacing w:after="0" w:line="240" w:lineRule="auto"/>
        <w:ind w:left="709"/>
        <w:jc w:val="both"/>
        <w:rPr>
          <w:rFonts w:ascii="Arial" w:hAnsi="Arial" w:cs="Arial"/>
          <w:b/>
          <w:color w:val="000000" w:themeColor="text1"/>
          <w:sz w:val="20"/>
          <w:szCs w:val="20"/>
        </w:rPr>
      </w:pPr>
      <w:r w:rsidRPr="002F6305">
        <w:rPr>
          <w:rFonts w:ascii="Arial" w:hAnsi="Arial" w:cs="Arial"/>
          <w:b/>
          <w:color w:val="000000" w:themeColor="text1"/>
          <w:sz w:val="20"/>
          <w:szCs w:val="20"/>
        </w:rPr>
        <w:t>The meeting continued in the absence</w:t>
      </w:r>
      <w:r w:rsidR="00045614">
        <w:rPr>
          <w:rFonts w:ascii="Arial" w:hAnsi="Arial" w:cs="Arial"/>
          <w:b/>
          <w:color w:val="000000" w:themeColor="text1"/>
          <w:sz w:val="20"/>
          <w:szCs w:val="20"/>
        </w:rPr>
        <w:t xml:space="preserve"> of the press and public at 7.37</w:t>
      </w:r>
      <w:r w:rsidRPr="002F6305">
        <w:rPr>
          <w:rFonts w:ascii="Arial" w:hAnsi="Arial" w:cs="Arial"/>
          <w:b/>
          <w:color w:val="000000" w:themeColor="text1"/>
          <w:sz w:val="20"/>
          <w:szCs w:val="20"/>
        </w:rPr>
        <w:t xml:space="preserve"> p.m. (not for publication). By virtue of Section 100(A) Para 4 of the Local Government Act 1972. The item being of a confidential nature.</w:t>
      </w:r>
    </w:p>
    <w:p w:rsidR="008C5EC4" w:rsidRPr="008C5EC4" w:rsidRDefault="008C5EC4" w:rsidP="0078427A">
      <w:pPr>
        <w:pStyle w:val="ListParagraph"/>
        <w:spacing w:after="0" w:line="240" w:lineRule="auto"/>
        <w:ind w:left="426"/>
        <w:rPr>
          <w:rFonts w:ascii="Arial" w:hAnsi="Arial" w:cs="Arial"/>
          <w:b/>
          <w:sz w:val="20"/>
          <w:szCs w:val="20"/>
        </w:rPr>
      </w:pPr>
    </w:p>
    <w:p w:rsidR="0078427A" w:rsidRPr="00730BCF" w:rsidRDefault="0078427A" w:rsidP="0078427A">
      <w:pPr>
        <w:pStyle w:val="ListParagraph"/>
        <w:spacing w:after="0" w:line="240" w:lineRule="auto"/>
        <w:ind w:left="426"/>
        <w:rPr>
          <w:rFonts w:ascii="Arial" w:hAnsi="Arial" w:cs="Arial"/>
          <w:b/>
          <w:sz w:val="20"/>
          <w:szCs w:val="20"/>
        </w:rPr>
      </w:pPr>
    </w:p>
    <w:p w:rsidR="008C5EC4" w:rsidRPr="008C5EC4" w:rsidRDefault="0078427A" w:rsidP="008C5EC4">
      <w:pPr>
        <w:pStyle w:val="ListParagraph"/>
        <w:numPr>
          <w:ilvl w:val="0"/>
          <w:numId w:val="11"/>
        </w:numPr>
        <w:spacing w:after="0" w:line="240" w:lineRule="auto"/>
        <w:rPr>
          <w:rFonts w:ascii="Arial" w:hAnsi="Arial" w:cs="Arial"/>
          <w:b/>
          <w:sz w:val="20"/>
          <w:szCs w:val="20"/>
          <w:u w:val="single"/>
        </w:rPr>
      </w:pPr>
      <w:r w:rsidRPr="008C5EC4">
        <w:rPr>
          <w:rFonts w:ascii="Arial" w:hAnsi="Arial" w:cs="Arial"/>
          <w:b/>
          <w:sz w:val="20"/>
          <w:szCs w:val="20"/>
          <w:u w:val="single"/>
        </w:rPr>
        <w:t>T</w:t>
      </w:r>
      <w:r w:rsidR="008C5EC4" w:rsidRPr="008C5EC4">
        <w:rPr>
          <w:rFonts w:ascii="Arial" w:hAnsi="Arial" w:cs="Arial"/>
          <w:b/>
          <w:sz w:val="20"/>
          <w:szCs w:val="20"/>
          <w:u w:val="single"/>
        </w:rPr>
        <w:t xml:space="preserve">O RESOLVE TO RECEIVE AND CONSIDER THE RECOMMENDATIONS OF THE  </w:t>
      </w:r>
    </w:p>
    <w:p w:rsidR="0078427A" w:rsidRPr="008C5EC4" w:rsidRDefault="008C5EC4" w:rsidP="008C5EC4">
      <w:pPr>
        <w:pStyle w:val="ListParagraph"/>
        <w:spacing w:after="0" w:line="240" w:lineRule="auto"/>
        <w:ind w:left="821"/>
        <w:rPr>
          <w:rFonts w:ascii="Arial" w:hAnsi="Arial" w:cs="Arial"/>
          <w:b/>
          <w:sz w:val="20"/>
          <w:szCs w:val="20"/>
          <w:u w:val="single"/>
        </w:rPr>
      </w:pPr>
      <w:r w:rsidRPr="008C5EC4">
        <w:rPr>
          <w:rFonts w:ascii="Arial" w:hAnsi="Arial" w:cs="Arial"/>
          <w:b/>
          <w:sz w:val="20"/>
          <w:szCs w:val="20"/>
          <w:u w:val="single"/>
        </w:rPr>
        <w:t>PERSONNEL COMMITTEE.</w:t>
      </w:r>
    </w:p>
    <w:p w:rsidR="0078427A" w:rsidRPr="008C5EC4" w:rsidRDefault="0078427A" w:rsidP="00CC644E">
      <w:pPr>
        <w:spacing w:after="0" w:line="240" w:lineRule="auto"/>
        <w:ind w:left="720"/>
        <w:jc w:val="both"/>
        <w:rPr>
          <w:rFonts w:ascii="Arial" w:hAnsi="Arial" w:cs="Arial"/>
          <w:b/>
          <w:color w:val="000000" w:themeColor="text1"/>
          <w:sz w:val="20"/>
          <w:szCs w:val="20"/>
          <w:u w:val="single"/>
        </w:rPr>
      </w:pPr>
    </w:p>
    <w:p w:rsidR="00CC644E" w:rsidRPr="008C5EC4" w:rsidRDefault="008C5EC4" w:rsidP="00CC644E">
      <w:pPr>
        <w:spacing w:after="0" w:line="240" w:lineRule="auto"/>
        <w:ind w:firstLine="720"/>
        <w:jc w:val="both"/>
        <w:rPr>
          <w:rFonts w:ascii="Arial" w:hAnsi="Arial" w:cs="Arial"/>
          <w:b/>
          <w:color w:val="000000" w:themeColor="text1"/>
          <w:sz w:val="20"/>
          <w:szCs w:val="20"/>
        </w:rPr>
      </w:pPr>
      <w:r w:rsidRPr="008C5EC4">
        <w:rPr>
          <w:rFonts w:ascii="Arial" w:hAnsi="Arial" w:cs="Arial"/>
          <w:b/>
          <w:color w:val="000000" w:themeColor="text1"/>
          <w:sz w:val="20"/>
          <w:szCs w:val="20"/>
        </w:rPr>
        <w:t xml:space="preserve">  The open meeting re-commenced at 9.05 p.m.</w:t>
      </w:r>
    </w:p>
    <w:p w:rsidR="008C5EC4" w:rsidRPr="008C5EC4" w:rsidRDefault="008C5EC4" w:rsidP="00CC644E">
      <w:pPr>
        <w:spacing w:after="0" w:line="240" w:lineRule="auto"/>
        <w:ind w:firstLine="720"/>
        <w:jc w:val="both"/>
        <w:rPr>
          <w:rFonts w:ascii="Arial" w:hAnsi="Arial" w:cs="Arial"/>
          <w:b/>
          <w:color w:val="000000" w:themeColor="text1"/>
          <w:sz w:val="20"/>
          <w:szCs w:val="20"/>
        </w:rPr>
      </w:pPr>
    </w:p>
    <w:p w:rsidR="00CC644E" w:rsidRPr="008C5EC4" w:rsidRDefault="00CC644E" w:rsidP="008C5EC4">
      <w:pPr>
        <w:pStyle w:val="ListParagraph"/>
        <w:numPr>
          <w:ilvl w:val="0"/>
          <w:numId w:val="1"/>
        </w:numPr>
        <w:tabs>
          <w:tab w:val="left" w:pos="720"/>
          <w:tab w:val="left" w:pos="1440"/>
          <w:tab w:val="left" w:pos="2160"/>
          <w:tab w:val="left" w:pos="2880"/>
          <w:tab w:val="left" w:pos="3600"/>
          <w:tab w:val="left" w:pos="4320"/>
          <w:tab w:val="left" w:pos="5040"/>
          <w:tab w:val="left" w:pos="8289"/>
        </w:tabs>
        <w:spacing w:after="0" w:line="240" w:lineRule="auto"/>
        <w:jc w:val="both"/>
        <w:rPr>
          <w:rFonts w:ascii="Arial" w:hAnsi="Arial" w:cs="Arial"/>
          <w:b/>
          <w:color w:val="000000" w:themeColor="text1"/>
          <w:sz w:val="20"/>
          <w:szCs w:val="20"/>
          <w:u w:val="single"/>
        </w:rPr>
      </w:pPr>
      <w:r w:rsidRPr="008C5EC4">
        <w:rPr>
          <w:rFonts w:ascii="Arial" w:hAnsi="Arial" w:cs="Arial"/>
          <w:b/>
          <w:color w:val="000000" w:themeColor="text1"/>
          <w:sz w:val="20"/>
          <w:szCs w:val="20"/>
          <w:u w:val="single"/>
        </w:rPr>
        <w:t>TO RECEIVE REPORTS FROM COUNTY AND BOROUGH COUNCILLORS</w:t>
      </w:r>
    </w:p>
    <w:p w:rsidR="00CC644E" w:rsidRDefault="008C5EC4" w:rsidP="008C5EC4">
      <w:pPr>
        <w:tabs>
          <w:tab w:val="left" w:pos="720"/>
          <w:tab w:val="left" w:pos="1440"/>
          <w:tab w:val="left" w:pos="2160"/>
          <w:tab w:val="left" w:pos="2880"/>
          <w:tab w:val="left" w:pos="3600"/>
          <w:tab w:val="left" w:pos="4320"/>
          <w:tab w:val="left" w:pos="5040"/>
          <w:tab w:val="left" w:pos="8289"/>
        </w:tabs>
        <w:spacing w:after="0" w:line="240" w:lineRule="auto"/>
        <w:ind w:left="786"/>
        <w:jc w:val="both"/>
        <w:rPr>
          <w:rFonts w:ascii="Arial" w:hAnsi="Arial" w:cs="Arial"/>
          <w:sz w:val="20"/>
          <w:szCs w:val="20"/>
        </w:rPr>
      </w:pPr>
      <w:r>
        <w:rPr>
          <w:rFonts w:ascii="Arial" w:hAnsi="Arial" w:cs="Arial"/>
          <w:sz w:val="20"/>
          <w:szCs w:val="20"/>
        </w:rPr>
        <w:t>The Clerk advised that Cllr Kunes had given his apologies and had left the meeting during the closed session due to the long delay in proceedings of the open meeting.</w:t>
      </w:r>
    </w:p>
    <w:p w:rsidR="008C5EC4" w:rsidRPr="00D16740" w:rsidRDefault="008C5EC4" w:rsidP="008C5EC4">
      <w:pPr>
        <w:tabs>
          <w:tab w:val="left" w:pos="720"/>
          <w:tab w:val="left" w:pos="1440"/>
          <w:tab w:val="left" w:pos="2160"/>
          <w:tab w:val="left" w:pos="2880"/>
          <w:tab w:val="left" w:pos="3600"/>
          <w:tab w:val="left" w:pos="4320"/>
          <w:tab w:val="left" w:pos="5040"/>
          <w:tab w:val="left" w:pos="8289"/>
        </w:tabs>
        <w:spacing w:after="0" w:line="240" w:lineRule="auto"/>
        <w:ind w:left="786"/>
        <w:jc w:val="both"/>
        <w:rPr>
          <w:rFonts w:ascii="Arial" w:hAnsi="Arial" w:cs="Arial"/>
          <w:b/>
          <w:sz w:val="20"/>
          <w:szCs w:val="20"/>
        </w:rPr>
      </w:pPr>
    </w:p>
    <w:p w:rsidR="008C5EC4" w:rsidRPr="008C5EC4" w:rsidRDefault="008C5EC4" w:rsidP="008C5EC4">
      <w:pPr>
        <w:tabs>
          <w:tab w:val="left" w:pos="720"/>
          <w:tab w:val="left" w:pos="1440"/>
          <w:tab w:val="left" w:pos="2160"/>
          <w:tab w:val="left" w:pos="2880"/>
          <w:tab w:val="left" w:pos="3600"/>
          <w:tab w:val="left" w:pos="4320"/>
          <w:tab w:val="left" w:pos="5040"/>
          <w:tab w:val="left" w:pos="8289"/>
        </w:tabs>
        <w:spacing w:after="0" w:line="240" w:lineRule="auto"/>
        <w:ind w:left="786"/>
        <w:jc w:val="both"/>
        <w:rPr>
          <w:rFonts w:ascii="Arial" w:hAnsi="Arial" w:cs="Arial"/>
          <w:sz w:val="20"/>
          <w:szCs w:val="20"/>
        </w:rPr>
      </w:pPr>
      <w:r w:rsidRPr="00D16740">
        <w:rPr>
          <w:rFonts w:ascii="Arial" w:hAnsi="Arial" w:cs="Arial"/>
          <w:b/>
          <w:sz w:val="20"/>
          <w:szCs w:val="20"/>
        </w:rPr>
        <w:t>Action: The council resolved to take as read the written reports circul</w:t>
      </w:r>
      <w:r w:rsidR="00D16740" w:rsidRPr="00D16740">
        <w:rPr>
          <w:rFonts w:ascii="Arial" w:hAnsi="Arial" w:cs="Arial"/>
          <w:b/>
          <w:sz w:val="20"/>
          <w:szCs w:val="20"/>
        </w:rPr>
        <w:t>ated to Councillors from B Cllrs P Kunes and S Young</w:t>
      </w:r>
      <w:r w:rsidR="00D16740">
        <w:rPr>
          <w:rFonts w:ascii="Arial" w:hAnsi="Arial" w:cs="Arial"/>
          <w:sz w:val="20"/>
          <w:szCs w:val="20"/>
        </w:rPr>
        <w:t>.</w:t>
      </w:r>
    </w:p>
    <w:p w:rsidR="00CC644E" w:rsidRPr="0018500C" w:rsidRDefault="00CC644E" w:rsidP="00CC644E">
      <w:pPr>
        <w:tabs>
          <w:tab w:val="left" w:pos="720"/>
          <w:tab w:val="left" w:pos="1440"/>
          <w:tab w:val="left" w:pos="2160"/>
          <w:tab w:val="left" w:pos="2880"/>
          <w:tab w:val="left" w:pos="3600"/>
          <w:tab w:val="left" w:pos="4320"/>
          <w:tab w:val="left" w:pos="5040"/>
          <w:tab w:val="left" w:pos="8289"/>
        </w:tabs>
        <w:spacing w:after="0" w:line="240" w:lineRule="auto"/>
        <w:jc w:val="both"/>
        <w:rPr>
          <w:rFonts w:ascii="Arial" w:hAnsi="Arial" w:cs="Arial"/>
          <w:b/>
          <w:sz w:val="20"/>
          <w:szCs w:val="20"/>
          <w:u w:val="single"/>
        </w:rPr>
      </w:pPr>
    </w:p>
    <w:p w:rsidR="00CC644E" w:rsidRDefault="00CC644E" w:rsidP="008C5EC4">
      <w:pPr>
        <w:pStyle w:val="ListParagraph"/>
        <w:numPr>
          <w:ilvl w:val="0"/>
          <w:numId w:val="1"/>
        </w:numPr>
        <w:tabs>
          <w:tab w:val="left" w:pos="720"/>
          <w:tab w:val="left" w:pos="1440"/>
          <w:tab w:val="left" w:pos="2160"/>
          <w:tab w:val="left" w:pos="2880"/>
          <w:tab w:val="left" w:pos="3600"/>
          <w:tab w:val="left" w:pos="4320"/>
          <w:tab w:val="left" w:pos="5040"/>
          <w:tab w:val="left" w:pos="8289"/>
        </w:tabs>
        <w:spacing w:after="0" w:line="240" w:lineRule="auto"/>
        <w:jc w:val="both"/>
        <w:rPr>
          <w:rFonts w:ascii="Arial" w:hAnsi="Arial" w:cs="Arial"/>
          <w:b/>
          <w:sz w:val="20"/>
          <w:szCs w:val="20"/>
          <w:u w:val="single"/>
        </w:rPr>
      </w:pPr>
      <w:r w:rsidRPr="006340DC">
        <w:rPr>
          <w:rFonts w:ascii="Arial" w:hAnsi="Arial" w:cs="Arial"/>
          <w:b/>
          <w:sz w:val="20"/>
          <w:szCs w:val="20"/>
          <w:u w:val="single"/>
        </w:rPr>
        <w:t>TO RECEIVE</w:t>
      </w:r>
      <w:r w:rsidRPr="006340DC">
        <w:rPr>
          <w:rFonts w:ascii="Arial" w:hAnsi="Arial" w:cs="Arial"/>
          <w:sz w:val="20"/>
          <w:szCs w:val="20"/>
        </w:rPr>
        <w:t xml:space="preserve"> </w:t>
      </w:r>
      <w:r w:rsidRPr="006340DC">
        <w:rPr>
          <w:rFonts w:ascii="Arial" w:hAnsi="Arial" w:cs="Arial"/>
          <w:b/>
          <w:sz w:val="20"/>
          <w:szCs w:val="20"/>
          <w:u w:val="single"/>
        </w:rPr>
        <w:t>DECLARATIONS OF INTEREST.</w:t>
      </w:r>
      <w:r w:rsidRPr="006340DC">
        <w:rPr>
          <w:rFonts w:ascii="Arial" w:hAnsi="Arial" w:cs="Arial"/>
          <w:b/>
          <w:sz w:val="20"/>
          <w:szCs w:val="20"/>
          <w:u w:val="single"/>
        </w:rPr>
        <w:tab/>
      </w:r>
    </w:p>
    <w:p w:rsidR="00CC644E" w:rsidRDefault="00D16740" w:rsidP="008D04A0">
      <w:pPr>
        <w:tabs>
          <w:tab w:val="left" w:pos="720"/>
          <w:tab w:val="left" w:pos="1440"/>
          <w:tab w:val="left" w:pos="2160"/>
          <w:tab w:val="left" w:pos="2880"/>
          <w:tab w:val="left" w:pos="3600"/>
          <w:tab w:val="left" w:pos="4320"/>
          <w:tab w:val="left" w:pos="5040"/>
          <w:tab w:val="left" w:pos="8289"/>
        </w:tabs>
        <w:spacing w:after="0" w:line="240" w:lineRule="auto"/>
        <w:ind w:left="426"/>
        <w:jc w:val="both"/>
        <w:rPr>
          <w:rFonts w:ascii="Arial" w:hAnsi="Arial" w:cs="Arial"/>
          <w:sz w:val="20"/>
          <w:szCs w:val="20"/>
        </w:rPr>
      </w:pPr>
      <w:r>
        <w:rPr>
          <w:rFonts w:ascii="Arial" w:hAnsi="Arial" w:cs="Arial"/>
          <w:sz w:val="20"/>
          <w:szCs w:val="20"/>
        </w:rPr>
        <w:t xml:space="preserve">     </w:t>
      </w:r>
      <w:r w:rsidR="00CC644E">
        <w:rPr>
          <w:rFonts w:ascii="Arial" w:hAnsi="Arial" w:cs="Arial"/>
          <w:sz w:val="20"/>
          <w:szCs w:val="20"/>
        </w:rPr>
        <w:t xml:space="preserve">Cllr </w:t>
      </w:r>
      <w:r>
        <w:rPr>
          <w:rFonts w:ascii="Arial" w:hAnsi="Arial" w:cs="Arial"/>
          <w:sz w:val="20"/>
          <w:szCs w:val="20"/>
        </w:rPr>
        <w:t xml:space="preserve">Thompson declared an interest in Item </w:t>
      </w:r>
      <w:r w:rsidR="008D04A0">
        <w:rPr>
          <w:rFonts w:ascii="Arial" w:hAnsi="Arial" w:cs="Arial"/>
          <w:sz w:val="20"/>
          <w:szCs w:val="20"/>
        </w:rPr>
        <w:t>14 in relation to a letter from her to the parish council.</w:t>
      </w:r>
    </w:p>
    <w:p w:rsidR="00CC644E" w:rsidRDefault="00CC644E" w:rsidP="00CC644E">
      <w:pPr>
        <w:tabs>
          <w:tab w:val="left" w:pos="720"/>
          <w:tab w:val="left" w:pos="1440"/>
          <w:tab w:val="left" w:pos="2160"/>
          <w:tab w:val="left" w:pos="2880"/>
          <w:tab w:val="left" w:pos="3600"/>
          <w:tab w:val="left" w:pos="4320"/>
          <w:tab w:val="left" w:pos="5040"/>
          <w:tab w:val="left" w:pos="8289"/>
        </w:tabs>
        <w:spacing w:after="0" w:line="240" w:lineRule="auto"/>
        <w:jc w:val="both"/>
        <w:rPr>
          <w:rFonts w:ascii="Arial" w:hAnsi="Arial" w:cs="Arial"/>
          <w:sz w:val="20"/>
          <w:szCs w:val="20"/>
        </w:rPr>
      </w:pPr>
      <w:r>
        <w:rPr>
          <w:rFonts w:ascii="Arial" w:hAnsi="Arial" w:cs="Arial"/>
          <w:sz w:val="20"/>
          <w:szCs w:val="20"/>
        </w:rPr>
        <w:t xml:space="preserve">             </w:t>
      </w:r>
    </w:p>
    <w:p w:rsidR="00CC644E" w:rsidRPr="006340DC" w:rsidRDefault="00CC644E" w:rsidP="008C5EC4">
      <w:pPr>
        <w:pStyle w:val="ListParagraph"/>
        <w:numPr>
          <w:ilvl w:val="0"/>
          <w:numId w:val="1"/>
        </w:numPr>
        <w:jc w:val="both"/>
        <w:rPr>
          <w:rFonts w:ascii="Arial" w:hAnsi="Arial" w:cs="Arial"/>
          <w:b/>
          <w:sz w:val="20"/>
          <w:szCs w:val="20"/>
          <w:u w:val="single"/>
        </w:rPr>
      </w:pPr>
      <w:r w:rsidRPr="006340DC">
        <w:rPr>
          <w:rFonts w:ascii="Arial" w:hAnsi="Arial" w:cs="Arial"/>
          <w:b/>
          <w:sz w:val="20"/>
          <w:szCs w:val="20"/>
          <w:u w:val="single"/>
        </w:rPr>
        <w:t xml:space="preserve">TO RESOLVE TO APPROVE THE MINUTES OF THE </w:t>
      </w:r>
      <w:r w:rsidR="008D04A0">
        <w:rPr>
          <w:rFonts w:ascii="Arial" w:hAnsi="Arial" w:cs="Arial"/>
          <w:b/>
          <w:sz w:val="20"/>
          <w:szCs w:val="20"/>
          <w:u w:val="single"/>
        </w:rPr>
        <w:t>19 AUGUST</w:t>
      </w:r>
      <w:r w:rsidRPr="006340DC">
        <w:rPr>
          <w:rFonts w:ascii="Arial" w:hAnsi="Arial" w:cs="Arial"/>
          <w:b/>
          <w:sz w:val="20"/>
          <w:szCs w:val="20"/>
          <w:u w:val="single"/>
        </w:rPr>
        <w:t xml:space="preserve"> 2015</w:t>
      </w:r>
    </w:p>
    <w:p w:rsidR="00CC644E" w:rsidRPr="00120AEB" w:rsidRDefault="00CC644E" w:rsidP="008D04A0">
      <w:pPr>
        <w:ind w:left="720"/>
        <w:jc w:val="both"/>
        <w:rPr>
          <w:color w:val="000000" w:themeColor="text1"/>
        </w:rPr>
      </w:pPr>
      <w:r w:rsidRPr="00E43021">
        <w:rPr>
          <w:rFonts w:ascii="Arial" w:hAnsi="Arial" w:cs="Arial"/>
          <w:b/>
          <w:sz w:val="20"/>
          <w:szCs w:val="20"/>
        </w:rPr>
        <w:t xml:space="preserve">Action: The council resolved to approve the </w:t>
      </w:r>
      <w:r w:rsidR="008D04A0">
        <w:rPr>
          <w:rFonts w:ascii="Arial" w:hAnsi="Arial" w:cs="Arial"/>
          <w:b/>
          <w:sz w:val="20"/>
          <w:szCs w:val="20"/>
        </w:rPr>
        <w:t>notes</w:t>
      </w:r>
      <w:r w:rsidRPr="00E43021">
        <w:rPr>
          <w:rFonts w:ascii="Arial" w:hAnsi="Arial" w:cs="Arial"/>
          <w:b/>
          <w:sz w:val="20"/>
          <w:szCs w:val="20"/>
        </w:rPr>
        <w:t xml:space="preserve"> of the meeting</w:t>
      </w:r>
      <w:r>
        <w:rPr>
          <w:rFonts w:ascii="Arial" w:hAnsi="Arial" w:cs="Arial"/>
          <w:b/>
          <w:sz w:val="20"/>
          <w:szCs w:val="20"/>
        </w:rPr>
        <w:t xml:space="preserve"> as </w:t>
      </w:r>
      <w:r w:rsidR="008D04A0">
        <w:rPr>
          <w:rFonts w:ascii="Arial" w:hAnsi="Arial" w:cs="Arial"/>
          <w:b/>
          <w:sz w:val="20"/>
          <w:szCs w:val="20"/>
        </w:rPr>
        <w:t>minutes.</w:t>
      </w:r>
    </w:p>
    <w:p w:rsidR="00CC644E" w:rsidRPr="005D56B9" w:rsidRDefault="00CC644E" w:rsidP="00CC644E">
      <w:pPr>
        <w:spacing w:after="0" w:line="240" w:lineRule="auto"/>
        <w:rPr>
          <w:color w:val="000000" w:themeColor="text1"/>
        </w:rPr>
      </w:pPr>
    </w:p>
    <w:p w:rsidR="00CC644E" w:rsidRDefault="00CC644E" w:rsidP="008C5EC4">
      <w:pPr>
        <w:pStyle w:val="ListParagraph"/>
        <w:numPr>
          <w:ilvl w:val="0"/>
          <w:numId w:val="1"/>
        </w:numPr>
        <w:spacing w:after="0" w:line="240" w:lineRule="auto"/>
        <w:jc w:val="both"/>
        <w:rPr>
          <w:rFonts w:ascii="Arial" w:hAnsi="Arial" w:cs="Arial"/>
          <w:b/>
          <w:sz w:val="20"/>
          <w:szCs w:val="20"/>
          <w:u w:val="single"/>
        </w:rPr>
      </w:pPr>
      <w:r w:rsidRPr="00163478">
        <w:rPr>
          <w:rFonts w:ascii="Arial" w:hAnsi="Arial" w:cs="Arial"/>
          <w:b/>
          <w:sz w:val="20"/>
          <w:szCs w:val="20"/>
          <w:u w:val="single"/>
        </w:rPr>
        <w:t>TO RECEIVE THE CLERKS REPORT</w:t>
      </w:r>
    </w:p>
    <w:p w:rsidR="00CC644E" w:rsidRDefault="00CC644E" w:rsidP="00CC644E">
      <w:pPr>
        <w:pStyle w:val="ListParagraph"/>
        <w:spacing w:after="0" w:line="240" w:lineRule="auto"/>
        <w:ind w:left="786"/>
        <w:jc w:val="both"/>
        <w:rPr>
          <w:rFonts w:ascii="Arial" w:hAnsi="Arial" w:cs="Arial"/>
          <w:b/>
          <w:sz w:val="20"/>
          <w:szCs w:val="20"/>
          <w:u w:val="single"/>
        </w:rPr>
      </w:pPr>
    </w:p>
    <w:p w:rsidR="00CC644E" w:rsidRDefault="00CC644E" w:rsidP="00CC644E">
      <w:pPr>
        <w:pStyle w:val="ListParagraph"/>
        <w:spacing w:after="0" w:line="240" w:lineRule="auto"/>
        <w:jc w:val="both"/>
        <w:rPr>
          <w:rFonts w:ascii="Arial" w:hAnsi="Arial" w:cs="Arial"/>
          <w:sz w:val="20"/>
          <w:szCs w:val="20"/>
        </w:rPr>
      </w:pPr>
      <w:r w:rsidRPr="006D373E">
        <w:rPr>
          <w:rFonts w:ascii="Arial" w:hAnsi="Arial" w:cs="Arial"/>
          <w:sz w:val="20"/>
          <w:szCs w:val="20"/>
        </w:rPr>
        <w:t>The Clerk reported that;</w:t>
      </w:r>
    </w:p>
    <w:p w:rsidR="008D04A0" w:rsidRDefault="008D04A0" w:rsidP="008D04A0">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She had been contacted by the External Auditor to provide additional information and advised not to publicise the Annual Return.</w:t>
      </w:r>
    </w:p>
    <w:p w:rsidR="008D04A0" w:rsidRDefault="008D04A0" w:rsidP="008D04A0">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The building refurbishment project had now commenced but after seeking advice from 1-2 Call Worksafe it was confirmed that a CDM was required and had provided a report with regard to what actions were required. In addition she and 1-2Call Worksafe had also consulted with the contractors to advise of the new CDM legislation.</w:t>
      </w:r>
    </w:p>
    <w:p w:rsidR="008D04A0" w:rsidRDefault="008D04A0" w:rsidP="008D04A0">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The fire alarm had been faulty but this had been fixed.</w:t>
      </w:r>
    </w:p>
    <w:p w:rsidR="008D04A0" w:rsidRDefault="008D04A0" w:rsidP="008D04A0">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She had begun to action the recommendations of the Health and Safety Inspection and the safety clothing was on order.</w:t>
      </w:r>
    </w:p>
    <w:p w:rsidR="008D04A0" w:rsidRDefault="008D04A0" w:rsidP="008D04A0">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She had looked into the pavilion rates following a contact by an Audit Company relating to a possible overpayment of rates. The BCKLWN had written to confirm that a Small Business Rate could be applied to the pavilion and if so this would be backdated to 2010.</w:t>
      </w:r>
    </w:p>
    <w:p w:rsidR="008D04A0" w:rsidRDefault="008D04A0" w:rsidP="008D04A0">
      <w:pPr>
        <w:spacing w:after="0" w:line="240" w:lineRule="auto"/>
        <w:jc w:val="both"/>
        <w:rPr>
          <w:rFonts w:ascii="Arial" w:hAnsi="Arial" w:cs="Arial"/>
          <w:sz w:val="20"/>
          <w:szCs w:val="20"/>
        </w:rPr>
      </w:pPr>
    </w:p>
    <w:p w:rsidR="00541784" w:rsidRDefault="00541784" w:rsidP="008D04A0">
      <w:pPr>
        <w:spacing w:after="0" w:line="240" w:lineRule="auto"/>
        <w:jc w:val="both"/>
        <w:rPr>
          <w:rFonts w:ascii="Arial" w:hAnsi="Arial" w:cs="Arial"/>
          <w:sz w:val="20"/>
          <w:szCs w:val="20"/>
        </w:rPr>
      </w:pPr>
    </w:p>
    <w:p w:rsidR="00541784" w:rsidRDefault="00541784" w:rsidP="008D04A0">
      <w:pPr>
        <w:spacing w:after="0" w:line="240" w:lineRule="auto"/>
        <w:jc w:val="both"/>
        <w:rPr>
          <w:rFonts w:ascii="Arial" w:hAnsi="Arial" w:cs="Arial"/>
          <w:sz w:val="20"/>
          <w:szCs w:val="20"/>
        </w:rPr>
      </w:pPr>
    </w:p>
    <w:p w:rsidR="00541784" w:rsidRDefault="00541784" w:rsidP="008D04A0">
      <w:pPr>
        <w:spacing w:after="0" w:line="240" w:lineRule="auto"/>
        <w:jc w:val="both"/>
        <w:rPr>
          <w:rFonts w:ascii="Arial" w:hAnsi="Arial" w:cs="Arial"/>
          <w:sz w:val="20"/>
          <w:szCs w:val="20"/>
        </w:rPr>
      </w:pPr>
    </w:p>
    <w:p w:rsidR="00541784" w:rsidRDefault="00541784" w:rsidP="008D04A0">
      <w:pPr>
        <w:spacing w:after="0" w:line="240" w:lineRule="auto"/>
        <w:jc w:val="both"/>
        <w:rPr>
          <w:rFonts w:ascii="Arial" w:hAnsi="Arial" w:cs="Arial"/>
          <w:sz w:val="20"/>
          <w:szCs w:val="20"/>
        </w:rPr>
      </w:pPr>
    </w:p>
    <w:p w:rsidR="00541784" w:rsidRDefault="00541784" w:rsidP="008D04A0">
      <w:pPr>
        <w:spacing w:after="0" w:line="240" w:lineRule="auto"/>
        <w:jc w:val="both"/>
        <w:rPr>
          <w:rFonts w:ascii="Arial" w:hAnsi="Arial" w:cs="Arial"/>
          <w:sz w:val="20"/>
          <w:szCs w:val="20"/>
        </w:rPr>
      </w:pPr>
    </w:p>
    <w:p w:rsidR="00541784" w:rsidRPr="00541784" w:rsidRDefault="00541784" w:rsidP="00541784">
      <w:pPr>
        <w:spacing w:after="0" w:line="240" w:lineRule="auto"/>
        <w:jc w:val="right"/>
        <w:rPr>
          <w:rFonts w:ascii="Arial" w:hAnsi="Arial" w:cs="Arial"/>
          <w:b/>
          <w:sz w:val="20"/>
          <w:szCs w:val="20"/>
        </w:rPr>
      </w:pPr>
      <w:r w:rsidRPr="00541784">
        <w:rPr>
          <w:rFonts w:ascii="Arial" w:hAnsi="Arial" w:cs="Arial"/>
          <w:b/>
          <w:sz w:val="20"/>
          <w:szCs w:val="20"/>
        </w:rPr>
        <w:lastRenderedPageBreak/>
        <w:t>PAGE 39/15</w:t>
      </w:r>
    </w:p>
    <w:p w:rsidR="00CC644E" w:rsidRDefault="00CC644E" w:rsidP="008C5EC4">
      <w:pPr>
        <w:pStyle w:val="ListParagraph"/>
        <w:numPr>
          <w:ilvl w:val="0"/>
          <w:numId w:val="1"/>
        </w:numPr>
        <w:spacing w:after="0" w:line="240" w:lineRule="auto"/>
        <w:jc w:val="both"/>
        <w:rPr>
          <w:rFonts w:ascii="Arial" w:hAnsi="Arial" w:cs="Arial"/>
          <w:b/>
          <w:sz w:val="20"/>
          <w:szCs w:val="20"/>
          <w:u w:val="single"/>
        </w:rPr>
      </w:pPr>
      <w:r>
        <w:rPr>
          <w:rFonts w:ascii="Arial" w:hAnsi="Arial" w:cs="Arial"/>
          <w:b/>
          <w:sz w:val="20"/>
          <w:szCs w:val="20"/>
          <w:u w:val="single"/>
        </w:rPr>
        <w:t>TO RECEIVE THE CHAIRMANS REPORT</w:t>
      </w:r>
    </w:p>
    <w:p w:rsidR="00CC644E" w:rsidRPr="00045614" w:rsidRDefault="00045614" w:rsidP="00045614">
      <w:pPr>
        <w:spacing w:after="0" w:line="240" w:lineRule="auto"/>
        <w:jc w:val="both"/>
        <w:rPr>
          <w:rFonts w:ascii="Arial" w:hAnsi="Arial" w:cs="Arial"/>
          <w:sz w:val="20"/>
          <w:szCs w:val="20"/>
        </w:rPr>
      </w:pPr>
      <w:r>
        <w:rPr>
          <w:rFonts w:ascii="Arial" w:hAnsi="Arial" w:cs="Arial"/>
          <w:sz w:val="20"/>
          <w:szCs w:val="20"/>
        </w:rPr>
        <w:t xml:space="preserve">              </w:t>
      </w:r>
      <w:r w:rsidR="008D04A0" w:rsidRPr="00045614">
        <w:rPr>
          <w:rFonts w:ascii="Arial" w:hAnsi="Arial" w:cs="Arial"/>
          <w:sz w:val="20"/>
          <w:szCs w:val="20"/>
        </w:rPr>
        <w:t>The Chairman advised that she had no matters to report.</w:t>
      </w:r>
    </w:p>
    <w:p w:rsidR="008D04A0" w:rsidRDefault="008D04A0" w:rsidP="00CC644E">
      <w:pPr>
        <w:pStyle w:val="ListParagraph"/>
        <w:spacing w:after="0" w:line="240" w:lineRule="auto"/>
        <w:ind w:left="851"/>
        <w:jc w:val="both"/>
        <w:rPr>
          <w:rFonts w:ascii="Arial" w:hAnsi="Arial" w:cs="Arial"/>
          <w:sz w:val="20"/>
          <w:szCs w:val="20"/>
        </w:rPr>
      </w:pPr>
    </w:p>
    <w:p w:rsidR="00CC644E" w:rsidRDefault="00CC644E" w:rsidP="00CC644E">
      <w:pPr>
        <w:pStyle w:val="ListParagraph"/>
        <w:spacing w:after="0" w:line="240" w:lineRule="auto"/>
        <w:ind w:left="1440"/>
        <w:jc w:val="both"/>
        <w:rPr>
          <w:rFonts w:ascii="Arial" w:hAnsi="Arial" w:cs="Arial"/>
          <w:sz w:val="20"/>
          <w:szCs w:val="20"/>
        </w:rPr>
      </w:pPr>
    </w:p>
    <w:p w:rsidR="00CC644E" w:rsidRPr="003D42C4" w:rsidRDefault="00CC644E" w:rsidP="008C5EC4">
      <w:pPr>
        <w:pStyle w:val="ListParagraph"/>
        <w:numPr>
          <w:ilvl w:val="0"/>
          <w:numId w:val="1"/>
        </w:numPr>
        <w:spacing w:after="0" w:line="240" w:lineRule="auto"/>
        <w:jc w:val="both"/>
        <w:rPr>
          <w:rFonts w:ascii="Arial" w:hAnsi="Arial" w:cs="Arial"/>
          <w:b/>
          <w:sz w:val="20"/>
          <w:szCs w:val="20"/>
        </w:rPr>
      </w:pPr>
      <w:r w:rsidRPr="0018500C">
        <w:rPr>
          <w:rFonts w:ascii="Arial" w:hAnsi="Arial" w:cs="Arial"/>
          <w:b/>
          <w:sz w:val="20"/>
          <w:szCs w:val="20"/>
          <w:u w:val="single"/>
        </w:rPr>
        <w:t>TO RECEIVE REPORTS FROM MEETINGS OR TRAI</w:t>
      </w:r>
      <w:r>
        <w:rPr>
          <w:rFonts w:ascii="Arial" w:hAnsi="Arial" w:cs="Arial"/>
          <w:b/>
          <w:sz w:val="20"/>
          <w:szCs w:val="20"/>
          <w:u w:val="single"/>
        </w:rPr>
        <w:t>NING EVENTS ATTENDED BY MEMBERS.</w:t>
      </w:r>
    </w:p>
    <w:p w:rsidR="008D04A0" w:rsidRDefault="008D04A0" w:rsidP="00CC644E">
      <w:pPr>
        <w:pStyle w:val="ListParagraph"/>
        <w:spacing w:after="0" w:line="240" w:lineRule="auto"/>
        <w:ind w:left="786"/>
        <w:jc w:val="both"/>
        <w:rPr>
          <w:rFonts w:ascii="Arial" w:hAnsi="Arial" w:cs="Arial"/>
          <w:sz w:val="20"/>
          <w:szCs w:val="20"/>
        </w:rPr>
      </w:pPr>
      <w:r>
        <w:rPr>
          <w:rFonts w:ascii="Arial" w:hAnsi="Arial" w:cs="Arial"/>
          <w:sz w:val="20"/>
          <w:szCs w:val="20"/>
        </w:rPr>
        <w:t>There were no matters to report.</w:t>
      </w:r>
    </w:p>
    <w:p w:rsidR="008D04A0" w:rsidRDefault="008D04A0" w:rsidP="00CC644E">
      <w:pPr>
        <w:pStyle w:val="ListParagraph"/>
        <w:spacing w:after="0" w:line="240" w:lineRule="auto"/>
        <w:ind w:left="786"/>
        <w:jc w:val="both"/>
        <w:rPr>
          <w:rFonts w:ascii="Arial" w:hAnsi="Arial" w:cs="Arial"/>
          <w:sz w:val="20"/>
          <w:szCs w:val="20"/>
        </w:rPr>
      </w:pPr>
    </w:p>
    <w:p w:rsidR="008D04A0" w:rsidRDefault="00CC644E" w:rsidP="008C5EC4">
      <w:pPr>
        <w:pStyle w:val="ListParagraph"/>
        <w:numPr>
          <w:ilvl w:val="0"/>
          <w:numId w:val="1"/>
        </w:numPr>
        <w:spacing w:after="0" w:line="240" w:lineRule="auto"/>
        <w:jc w:val="both"/>
        <w:rPr>
          <w:rFonts w:ascii="Arial" w:hAnsi="Arial" w:cs="Arial"/>
          <w:b/>
          <w:sz w:val="20"/>
          <w:szCs w:val="20"/>
          <w:u w:val="single"/>
        </w:rPr>
      </w:pPr>
      <w:r>
        <w:rPr>
          <w:rFonts w:ascii="Arial" w:hAnsi="Arial" w:cs="Arial"/>
          <w:b/>
          <w:sz w:val="20"/>
          <w:szCs w:val="20"/>
          <w:u w:val="single"/>
        </w:rPr>
        <w:t xml:space="preserve">TO RESOLVE TO </w:t>
      </w:r>
      <w:r w:rsidR="008D04A0">
        <w:rPr>
          <w:rFonts w:ascii="Arial" w:hAnsi="Arial" w:cs="Arial"/>
          <w:b/>
          <w:sz w:val="20"/>
          <w:szCs w:val="20"/>
          <w:u w:val="single"/>
        </w:rPr>
        <w:t>RECORD FULL COUNCIL MEETINGS</w:t>
      </w:r>
    </w:p>
    <w:p w:rsidR="008D04A0" w:rsidRDefault="00CC644E" w:rsidP="00CC644E">
      <w:pPr>
        <w:pStyle w:val="ListParagraph"/>
        <w:spacing w:after="0" w:line="240" w:lineRule="auto"/>
        <w:ind w:left="786"/>
        <w:jc w:val="both"/>
        <w:rPr>
          <w:rFonts w:ascii="Arial" w:hAnsi="Arial" w:cs="Arial"/>
          <w:b/>
          <w:sz w:val="20"/>
          <w:szCs w:val="20"/>
        </w:rPr>
      </w:pPr>
      <w:r w:rsidRPr="00FA24FB">
        <w:rPr>
          <w:rFonts w:ascii="Arial" w:hAnsi="Arial" w:cs="Arial"/>
          <w:b/>
          <w:sz w:val="20"/>
          <w:szCs w:val="20"/>
        </w:rPr>
        <w:t xml:space="preserve">Action: The council resolved to </w:t>
      </w:r>
      <w:r w:rsidR="008D04A0">
        <w:rPr>
          <w:rFonts w:ascii="Arial" w:hAnsi="Arial" w:cs="Arial"/>
          <w:b/>
          <w:sz w:val="20"/>
          <w:szCs w:val="20"/>
        </w:rPr>
        <w:t>all future full council meetings to ensure that an unedited record of meetings is kept.</w:t>
      </w:r>
    </w:p>
    <w:p w:rsidR="00CC644E" w:rsidRPr="008D778F" w:rsidRDefault="00CC644E" w:rsidP="00CC644E">
      <w:pPr>
        <w:pStyle w:val="ListParagraph"/>
        <w:spacing w:after="0" w:line="240" w:lineRule="auto"/>
        <w:ind w:left="786"/>
        <w:jc w:val="both"/>
        <w:rPr>
          <w:rFonts w:ascii="Arial" w:hAnsi="Arial" w:cs="Arial"/>
          <w:sz w:val="20"/>
          <w:szCs w:val="20"/>
          <w:u w:val="single"/>
        </w:rPr>
      </w:pPr>
    </w:p>
    <w:p w:rsidR="008D04A0" w:rsidRDefault="00CC644E" w:rsidP="008C5EC4">
      <w:pPr>
        <w:pStyle w:val="ListParagraph"/>
        <w:numPr>
          <w:ilvl w:val="0"/>
          <w:numId w:val="1"/>
        </w:numPr>
        <w:spacing w:after="0" w:line="240" w:lineRule="auto"/>
        <w:jc w:val="both"/>
        <w:rPr>
          <w:rFonts w:ascii="Arial" w:hAnsi="Arial" w:cs="Arial"/>
          <w:b/>
          <w:sz w:val="20"/>
          <w:szCs w:val="20"/>
          <w:u w:val="single"/>
        </w:rPr>
      </w:pPr>
      <w:r>
        <w:rPr>
          <w:rFonts w:ascii="Arial" w:hAnsi="Arial" w:cs="Arial"/>
          <w:b/>
          <w:sz w:val="20"/>
          <w:szCs w:val="20"/>
          <w:u w:val="single"/>
        </w:rPr>
        <w:t xml:space="preserve">TO RESOLVE TO ADOPT THE </w:t>
      </w:r>
      <w:r w:rsidR="008D04A0">
        <w:rPr>
          <w:rFonts w:ascii="Arial" w:hAnsi="Arial" w:cs="Arial"/>
          <w:b/>
          <w:sz w:val="20"/>
          <w:szCs w:val="20"/>
          <w:u w:val="single"/>
        </w:rPr>
        <w:t>DRAFT COMPLAINTS PROCEDURE</w:t>
      </w:r>
    </w:p>
    <w:p w:rsidR="008D04A0" w:rsidRDefault="00CC644E" w:rsidP="00CC644E">
      <w:pPr>
        <w:pStyle w:val="ListParagraph"/>
        <w:spacing w:after="0" w:line="240" w:lineRule="auto"/>
        <w:ind w:left="786"/>
        <w:jc w:val="both"/>
        <w:rPr>
          <w:rFonts w:ascii="Arial" w:hAnsi="Arial" w:cs="Arial"/>
          <w:b/>
          <w:sz w:val="20"/>
          <w:szCs w:val="20"/>
        </w:rPr>
      </w:pPr>
      <w:r>
        <w:rPr>
          <w:rFonts w:ascii="Arial" w:hAnsi="Arial" w:cs="Arial"/>
          <w:b/>
          <w:sz w:val="20"/>
          <w:szCs w:val="20"/>
        </w:rPr>
        <w:t xml:space="preserve">Action: The Council resolved to adopt the </w:t>
      </w:r>
      <w:r w:rsidR="008D04A0">
        <w:rPr>
          <w:rFonts w:ascii="Arial" w:hAnsi="Arial" w:cs="Arial"/>
          <w:b/>
          <w:sz w:val="20"/>
          <w:szCs w:val="20"/>
        </w:rPr>
        <w:t>Draft Complaints Procedure as per the copy circulated to councillors prior to the meeting</w:t>
      </w:r>
    </w:p>
    <w:p w:rsidR="008D04A0" w:rsidRDefault="008D04A0" w:rsidP="00CC644E">
      <w:pPr>
        <w:pStyle w:val="ListParagraph"/>
        <w:spacing w:after="0" w:line="240" w:lineRule="auto"/>
        <w:ind w:left="786"/>
        <w:jc w:val="both"/>
        <w:rPr>
          <w:rFonts w:ascii="Arial" w:hAnsi="Arial" w:cs="Arial"/>
          <w:b/>
          <w:sz w:val="20"/>
          <w:szCs w:val="20"/>
        </w:rPr>
      </w:pPr>
    </w:p>
    <w:p w:rsidR="008D04A0" w:rsidRPr="008D04A0" w:rsidRDefault="00CC644E" w:rsidP="004A7D9A">
      <w:pPr>
        <w:pStyle w:val="ListParagraph"/>
        <w:numPr>
          <w:ilvl w:val="0"/>
          <w:numId w:val="1"/>
        </w:numPr>
        <w:spacing w:after="0" w:line="240" w:lineRule="auto"/>
        <w:jc w:val="both"/>
        <w:rPr>
          <w:rFonts w:ascii="Arial" w:hAnsi="Arial" w:cs="Arial"/>
          <w:b/>
          <w:color w:val="000000" w:themeColor="text1"/>
          <w:sz w:val="20"/>
          <w:szCs w:val="20"/>
        </w:rPr>
      </w:pPr>
      <w:r w:rsidRPr="008D04A0">
        <w:rPr>
          <w:rFonts w:ascii="Arial" w:hAnsi="Arial" w:cs="Arial"/>
          <w:b/>
          <w:color w:val="000000" w:themeColor="text1"/>
          <w:sz w:val="20"/>
          <w:szCs w:val="20"/>
          <w:u w:val="single"/>
        </w:rPr>
        <w:t xml:space="preserve">TO </w:t>
      </w:r>
      <w:r w:rsidR="008D04A0" w:rsidRPr="008D04A0">
        <w:rPr>
          <w:rFonts w:ascii="Arial" w:hAnsi="Arial" w:cs="Arial"/>
          <w:b/>
          <w:color w:val="000000" w:themeColor="text1"/>
          <w:sz w:val="20"/>
          <w:szCs w:val="20"/>
          <w:u w:val="single"/>
        </w:rPr>
        <w:t>CONFIRM ATTENDANCE OF COUNCILLORS AT THE PROPOSED MEETINGS RELATING T</w:t>
      </w:r>
      <w:r w:rsidR="00D94BC0">
        <w:rPr>
          <w:rFonts w:ascii="Arial" w:hAnsi="Arial" w:cs="Arial"/>
          <w:b/>
          <w:color w:val="000000" w:themeColor="text1"/>
          <w:sz w:val="20"/>
          <w:szCs w:val="20"/>
          <w:u w:val="single"/>
        </w:rPr>
        <w:t>O THE SCHOOL CROSSING AND MARSH</w:t>
      </w:r>
      <w:r w:rsidR="008D04A0" w:rsidRPr="008D04A0">
        <w:rPr>
          <w:rFonts w:ascii="Arial" w:hAnsi="Arial" w:cs="Arial"/>
          <w:b/>
          <w:color w:val="000000" w:themeColor="text1"/>
          <w:sz w:val="20"/>
          <w:szCs w:val="20"/>
          <w:u w:val="single"/>
        </w:rPr>
        <w:t>LAND STREET.</w:t>
      </w:r>
    </w:p>
    <w:p w:rsidR="008D04A0" w:rsidRDefault="008D04A0" w:rsidP="008D04A0">
      <w:pPr>
        <w:pStyle w:val="ListParagraph"/>
        <w:spacing w:after="0" w:line="240" w:lineRule="auto"/>
        <w:ind w:left="786"/>
        <w:jc w:val="both"/>
        <w:rPr>
          <w:rFonts w:ascii="Arial" w:hAnsi="Arial" w:cs="Arial"/>
          <w:b/>
          <w:color w:val="000000" w:themeColor="text1"/>
          <w:sz w:val="20"/>
          <w:szCs w:val="20"/>
        </w:rPr>
      </w:pPr>
      <w:r>
        <w:rPr>
          <w:rFonts w:ascii="Arial" w:hAnsi="Arial" w:cs="Arial"/>
          <w:b/>
          <w:color w:val="000000" w:themeColor="text1"/>
          <w:sz w:val="20"/>
          <w:szCs w:val="20"/>
        </w:rPr>
        <w:t>Action</w:t>
      </w:r>
      <w:r w:rsidR="00CC644E" w:rsidRPr="008D04A0">
        <w:rPr>
          <w:rFonts w:ascii="Arial" w:hAnsi="Arial" w:cs="Arial"/>
          <w:b/>
          <w:color w:val="000000" w:themeColor="text1"/>
          <w:sz w:val="20"/>
          <w:szCs w:val="20"/>
        </w:rPr>
        <w:t xml:space="preserve">: </w:t>
      </w:r>
      <w:r>
        <w:rPr>
          <w:rFonts w:ascii="Arial" w:hAnsi="Arial" w:cs="Arial"/>
          <w:b/>
          <w:color w:val="000000" w:themeColor="text1"/>
          <w:sz w:val="20"/>
          <w:szCs w:val="20"/>
        </w:rPr>
        <w:t>Cllrs D Shepperson, S Thompson, S Young and G Girdlestone confirmed that they would be available for both meetings.</w:t>
      </w:r>
    </w:p>
    <w:p w:rsidR="00CC644E" w:rsidRPr="008D04A0" w:rsidRDefault="00CC644E" w:rsidP="00CC644E">
      <w:pPr>
        <w:pStyle w:val="ListParagraph"/>
        <w:spacing w:after="0" w:line="240" w:lineRule="auto"/>
        <w:ind w:left="786"/>
        <w:jc w:val="both"/>
        <w:rPr>
          <w:rFonts w:ascii="Arial" w:hAnsi="Arial" w:cs="Arial"/>
          <w:color w:val="000000" w:themeColor="text1"/>
          <w:sz w:val="20"/>
          <w:szCs w:val="20"/>
        </w:rPr>
      </w:pPr>
    </w:p>
    <w:p w:rsidR="008D04A0" w:rsidRPr="008D04A0" w:rsidRDefault="008D04A0" w:rsidP="00CC644E">
      <w:pPr>
        <w:pStyle w:val="ListParagraph"/>
        <w:spacing w:after="0" w:line="240" w:lineRule="auto"/>
        <w:ind w:left="786"/>
        <w:jc w:val="both"/>
        <w:rPr>
          <w:rFonts w:ascii="Arial" w:hAnsi="Arial" w:cs="Arial"/>
          <w:color w:val="000000" w:themeColor="text1"/>
          <w:sz w:val="20"/>
          <w:szCs w:val="20"/>
        </w:rPr>
      </w:pPr>
      <w:r w:rsidRPr="008D04A0">
        <w:rPr>
          <w:rFonts w:ascii="Arial" w:hAnsi="Arial" w:cs="Arial"/>
          <w:color w:val="000000" w:themeColor="text1"/>
          <w:sz w:val="20"/>
          <w:szCs w:val="20"/>
        </w:rPr>
        <w:t xml:space="preserve">The Clerk advised that B.Cllr Kunes, </w:t>
      </w:r>
      <w:r w:rsidR="00045614" w:rsidRPr="008D04A0">
        <w:rPr>
          <w:rFonts w:ascii="Arial" w:hAnsi="Arial" w:cs="Arial"/>
          <w:color w:val="000000" w:themeColor="text1"/>
          <w:sz w:val="20"/>
          <w:szCs w:val="20"/>
        </w:rPr>
        <w:t>C. Cllr</w:t>
      </w:r>
      <w:r w:rsidRPr="008D04A0">
        <w:rPr>
          <w:rFonts w:ascii="Arial" w:hAnsi="Arial" w:cs="Arial"/>
          <w:color w:val="000000" w:themeColor="text1"/>
          <w:sz w:val="20"/>
          <w:szCs w:val="20"/>
        </w:rPr>
        <w:t xml:space="preserve"> Agnew and Henry Bellingham M.P. would also be in attendance.</w:t>
      </w:r>
    </w:p>
    <w:p w:rsidR="00CC644E" w:rsidRPr="00121928" w:rsidRDefault="00CC644E" w:rsidP="00CC644E">
      <w:pPr>
        <w:spacing w:after="0" w:line="240" w:lineRule="auto"/>
        <w:jc w:val="both"/>
        <w:rPr>
          <w:rFonts w:ascii="Arial" w:hAnsi="Arial" w:cs="Arial"/>
          <w:b/>
          <w:sz w:val="20"/>
          <w:szCs w:val="20"/>
          <w:u w:val="single"/>
        </w:rPr>
      </w:pPr>
    </w:p>
    <w:p w:rsidR="000A1063" w:rsidRPr="00121928" w:rsidRDefault="000A1063" w:rsidP="008C5EC4">
      <w:pPr>
        <w:pStyle w:val="ListParagraph"/>
        <w:numPr>
          <w:ilvl w:val="0"/>
          <w:numId w:val="1"/>
        </w:numPr>
        <w:spacing w:after="0" w:line="240" w:lineRule="auto"/>
        <w:jc w:val="both"/>
        <w:rPr>
          <w:rFonts w:ascii="Arial" w:hAnsi="Arial" w:cs="Arial"/>
          <w:b/>
          <w:sz w:val="20"/>
          <w:szCs w:val="20"/>
          <w:u w:val="single"/>
        </w:rPr>
      </w:pPr>
      <w:r w:rsidRPr="00121928">
        <w:rPr>
          <w:rFonts w:ascii="Arial" w:hAnsi="Arial" w:cs="Arial"/>
          <w:b/>
          <w:sz w:val="20"/>
          <w:szCs w:val="20"/>
          <w:u w:val="single"/>
        </w:rPr>
        <w:t>TO RESOLVE ACTIONS TO DISTRIBUTE SPEED AWARENESS STICKERS.</w:t>
      </w:r>
    </w:p>
    <w:p w:rsidR="000A1063" w:rsidRPr="00121928" w:rsidRDefault="000A1063" w:rsidP="000A1063">
      <w:pPr>
        <w:pStyle w:val="ListParagraph"/>
        <w:spacing w:after="0" w:line="240" w:lineRule="auto"/>
        <w:ind w:left="786"/>
        <w:jc w:val="both"/>
        <w:rPr>
          <w:rFonts w:ascii="Arial" w:hAnsi="Arial" w:cs="Arial"/>
          <w:sz w:val="20"/>
          <w:szCs w:val="20"/>
        </w:rPr>
      </w:pPr>
      <w:r w:rsidRPr="00121928">
        <w:rPr>
          <w:rFonts w:ascii="Arial" w:hAnsi="Arial" w:cs="Arial"/>
          <w:sz w:val="20"/>
          <w:szCs w:val="20"/>
        </w:rPr>
        <w:t>The Clerk advised that the stickers had been received and she had printed off 250 advice leaflets. She asked if Cllrs could advise if they were able to distribute them to residents.</w:t>
      </w:r>
    </w:p>
    <w:p w:rsidR="000A1063" w:rsidRPr="00121928" w:rsidRDefault="000A1063" w:rsidP="000A1063">
      <w:pPr>
        <w:pStyle w:val="ListParagraph"/>
        <w:spacing w:after="0" w:line="240" w:lineRule="auto"/>
        <w:ind w:left="786"/>
        <w:jc w:val="both"/>
        <w:rPr>
          <w:rFonts w:ascii="Arial" w:hAnsi="Arial" w:cs="Arial"/>
          <w:b/>
          <w:sz w:val="20"/>
          <w:szCs w:val="20"/>
        </w:rPr>
      </w:pPr>
    </w:p>
    <w:p w:rsidR="000A1063" w:rsidRPr="00121928" w:rsidRDefault="000A1063" w:rsidP="000A1063">
      <w:pPr>
        <w:pStyle w:val="ListParagraph"/>
        <w:spacing w:after="0" w:line="240" w:lineRule="auto"/>
        <w:ind w:left="786"/>
        <w:jc w:val="both"/>
        <w:rPr>
          <w:rFonts w:ascii="Arial" w:hAnsi="Arial" w:cs="Arial"/>
          <w:b/>
          <w:sz w:val="20"/>
          <w:szCs w:val="20"/>
        </w:rPr>
      </w:pPr>
      <w:r w:rsidRPr="00121928">
        <w:rPr>
          <w:rFonts w:ascii="Arial" w:hAnsi="Arial" w:cs="Arial"/>
          <w:b/>
          <w:sz w:val="20"/>
          <w:szCs w:val="20"/>
        </w:rPr>
        <w:t xml:space="preserve">Action: The council resolved to distribute </w:t>
      </w:r>
      <w:r w:rsidR="00664FAE">
        <w:rPr>
          <w:rFonts w:ascii="Arial" w:hAnsi="Arial" w:cs="Arial"/>
          <w:b/>
          <w:sz w:val="20"/>
          <w:szCs w:val="20"/>
        </w:rPr>
        <w:t xml:space="preserve">them </w:t>
      </w:r>
      <w:r w:rsidRPr="00121928">
        <w:rPr>
          <w:rFonts w:ascii="Arial" w:hAnsi="Arial" w:cs="Arial"/>
          <w:b/>
          <w:sz w:val="20"/>
          <w:szCs w:val="20"/>
        </w:rPr>
        <w:t xml:space="preserve">in </w:t>
      </w:r>
      <w:r w:rsidR="00664FAE">
        <w:rPr>
          <w:rFonts w:ascii="Arial" w:hAnsi="Arial" w:cs="Arial"/>
          <w:b/>
          <w:sz w:val="20"/>
          <w:szCs w:val="20"/>
        </w:rPr>
        <w:t xml:space="preserve">the </w:t>
      </w:r>
      <w:r w:rsidRPr="00121928">
        <w:rPr>
          <w:rFonts w:ascii="Arial" w:hAnsi="Arial" w:cs="Arial"/>
          <w:b/>
          <w:sz w:val="20"/>
          <w:szCs w:val="20"/>
        </w:rPr>
        <w:t xml:space="preserve">30 </w:t>
      </w:r>
      <w:proofErr w:type="gramStart"/>
      <w:r w:rsidRPr="00121928">
        <w:rPr>
          <w:rFonts w:ascii="Arial" w:hAnsi="Arial" w:cs="Arial"/>
          <w:b/>
          <w:sz w:val="20"/>
          <w:szCs w:val="20"/>
        </w:rPr>
        <w:t>m.p.h</w:t>
      </w:r>
      <w:proofErr w:type="gramEnd"/>
      <w:r w:rsidRPr="00121928">
        <w:rPr>
          <w:rFonts w:ascii="Arial" w:hAnsi="Arial" w:cs="Arial"/>
          <w:b/>
          <w:sz w:val="20"/>
          <w:szCs w:val="20"/>
        </w:rPr>
        <w:t>. zones along Lynn Road, Benn’s Lan</w:t>
      </w:r>
      <w:r w:rsidR="00315B80" w:rsidRPr="00121928">
        <w:rPr>
          <w:rFonts w:ascii="Arial" w:hAnsi="Arial" w:cs="Arial"/>
          <w:b/>
          <w:sz w:val="20"/>
          <w:szCs w:val="20"/>
        </w:rPr>
        <w:t>e,</w:t>
      </w:r>
      <w:r w:rsidR="00121928">
        <w:rPr>
          <w:rFonts w:ascii="Arial" w:hAnsi="Arial" w:cs="Arial"/>
          <w:b/>
          <w:sz w:val="20"/>
          <w:szCs w:val="20"/>
        </w:rPr>
        <w:t xml:space="preserve"> </w:t>
      </w:r>
      <w:r w:rsidR="00315B80" w:rsidRPr="00121928">
        <w:rPr>
          <w:rFonts w:ascii="Arial" w:hAnsi="Arial" w:cs="Arial"/>
          <w:b/>
          <w:sz w:val="20"/>
          <w:szCs w:val="20"/>
        </w:rPr>
        <w:t>Churchgate Way, Marsh Road, Su</w:t>
      </w:r>
      <w:r w:rsidRPr="00121928">
        <w:rPr>
          <w:rFonts w:ascii="Arial" w:hAnsi="Arial" w:cs="Arial"/>
          <w:b/>
          <w:sz w:val="20"/>
          <w:szCs w:val="20"/>
        </w:rPr>
        <w:t>tton Road</w:t>
      </w:r>
      <w:r w:rsidR="00315B80" w:rsidRPr="00121928">
        <w:rPr>
          <w:rFonts w:ascii="Arial" w:hAnsi="Arial" w:cs="Arial"/>
          <w:b/>
          <w:sz w:val="20"/>
          <w:szCs w:val="20"/>
        </w:rPr>
        <w:t>, Eastgate Road, Northgate Way, Tuxhill Road and Rhone Road.</w:t>
      </w:r>
    </w:p>
    <w:p w:rsidR="00315B80" w:rsidRPr="00121928" w:rsidRDefault="00315B80" w:rsidP="000A1063">
      <w:pPr>
        <w:pStyle w:val="ListParagraph"/>
        <w:spacing w:after="0" w:line="240" w:lineRule="auto"/>
        <w:ind w:left="786"/>
        <w:jc w:val="both"/>
        <w:rPr>
          <w:rFonts w:ascii="Arial" w:hAnsi="Arial" w:cs="Arial"/>
          <w:b/>
          <w:sz w:val="20"/>
          <w:szCs w:val="20"/>
        </w:rPr>
      </w:pPr>
      <w:r w:rsidRPr="00121928">
        <w:rPr>
          <w:rFonts w:ascii="Arial" w:hAnsi="Arial" w:cs="Arial"/>
          <w:b/>
          <w:sz w:val="20"/>
          <w:szCs w:val="20"/>
        </w:rPr>
        <w:t>Cllrs S Thompson, D Shepperson, G Girdlestone, S Phelps and H Bobbins agreed to distribute the stickers.</w:t>
      </w:r>
    </w:p>
    <w:p w:rsidR="000A1063" w:rsidRPr="00045614" w:rsidRDefault="000A1063" w:rsidP="000A1063">
      <w:pPr>
        <w:pStyle w:val="ListParagraph"/>
        <w:spacing w:after="0" w:line="240" w:lineRule="auto"/>
        <w:ind w:left="786"/>
        <w:jc w:val="both"/>
        <w:rPr>
          <w:rFonts w:ascii="Arial" w:hAnsi="Arial" w:cs="Arial"/>
          <w:sz w:val="20"/>
          <w:szCs w:val="20"/>
        </w:rPr>
      </w:pPr>
    </w:p>
    <w:p w:rsidR="00CC644E" w:rsidRPr="00045614" w:rsidRDefault="00CC644E" w:rsidP="008C5EC4">
      <w:pPr>
        <w:pStyle w:val="ListParagraph"/>
        <w:numPr>
          <w:ilvl w:val="0"/>
          <w:numId w:val="1"/>
        </w:numPr>
        <w:spacing w:after="0" w:line="240" w:lineRule="auto"/>
        <w:jc w:val="both"/>
        <w:rPr>
          <w:rFonts w:ascii="Arial" w:hAnsi="Arial" w:cs="Arial"/>
          <w:b/>
          <w:sz w:val="20"/>
          <w:szCs w:val="20"/>
        </w:rPr>
      </w:pPr>
      <w:r w:rsidRPr="00045614">
        <w:rPr>
          <w:rFonts w:ascii="Arial" w:hAnsi="Arial" w:cs="Arial"/>
          <w:b/>
          <w:sz w:val="20"/>
          <w:szCs w:val="20"/>
          <w:u w:val="single"/>
        </w:rPr>
        <w:t>FINANCE MATTERS.</w:t>
      </w:r>
    </w:p>
    <w:p w:rsidR="00CC644E" w:rsidRPr="00045614" w:rsidRDefault="00CC644E" w:rsidP="00CC644E">
      <w:pPr>
        <w:pStyle w:val="ListParagraph"/>
        <w:spacing w:after="0" w:line="240" w:lineRule="auto"/>
        <w:ind w:left="786"/>
        <w:jc w:val="both"/>
        <w:rPr>
          <w:rFonts w:ascii="Arial" w:hAnsi="Arial" w:cs="Arial"/>
          <w:sz w:val="20"/>
          <w:szCs w:val="20"/>
        </w:rPr>
      </w:pPr>
    </w:p>
    <w:p w:rsidR="00CC644E" w:rsidRPr="00045614" w:rsidRDefault="00CC644E" w:rsidP="00CC644E">
      <w:pPr>
        <w:pStyle w:val="ListParagraph"/>
        <w:numPr>
          <w:ilvl w:val="0"/>
          <w:numId w:val="3"/>
        </w:numPr>
        <w:jc w:val="both"/>
        <w:rPr>
          <w:rFonts w:ascii="Arial" w:hAnsi="Arial" w:cs="Arial"/>
          <w:b/>
          <w:sz w:val="20"/>
          <w:szCs w:val="20"/>
        </w:rPr>
      </w:pPr>
      <w:r w:rsidRPr="00045614">
        <w:rPr>
          <w:rFonts w:ascii="Arial" w:hAnsi="Arial" w:cs="Arial"/>
          <w:b/>
          <w:sz w:val="20"/>
          <w:szCs w:val="20"/>
        </w:rPr>
        <w:t>INVOICES FOR PAYMENT</w:t>
      </w:r>
    </w:p>
    <w:p w:rsidR="00CC644E" w:rsidRPr="00045614" w:rsidRDefault="00CC644E" w:rsidP="00CC644E">
      <w:pPr>
        <w:pStyle w:val="ListParagraph"/>
        <w:ind w:left="1080"/>
        <w:jc w:val="both"/>
        <w:rPr>
          <w:rFonts w:ascii="Arial" w:hAnsi="Arial" w:cs="Arial"/>
          <w:sz w:val="20"/>
          <w:szCs w:val="20"/>
        </w:rPr>
      </w:pPr>
      <w:r w:rsidRPr="00045614">
        <w:rPr>
          <w:rFonts w:ascii="Arial" w:hAnsi="Arial" w:cs="Arial"/>
          <w:sz w:val="20"/>
          <w:szCs w:val="20"/>
        </w:rPr>
        <w:t xml:space="preserve">Councillor D Shepperson Chairman of the Finance Committee advised the council that he </w:t>
      </w:r>
      <w:r w:rsidR="00121928" w:rsidRPr="00045614">
        <w:rPr>
          <w:rFonts w:ascii="Arial" w:hAnsi="Arial" w:cs="Arial"/>
          <w:sz w:val="20"/>
          <w:szCs w:val="20"/>
        </w:rPr>
        <w:t xml:space="preserve">and Cllr Hodgson </w:t>
      </w:r>
      <w:r w:rsidRPr="00045614">
        <w:rPr>
          <w:rFonts w:ascii="Arial" w:hAnsi="Arial" w:cs="Arial"/>
          <w:sz w:val="20"/>
          <w:szCs w:val="20"/>
        </w:rPr>
        <w:t xml:space="preserve">had checked the invoices, bank statements and cheques prior to the meeting </w:t>
      </w:r>
      <w:r w:rsidR="00664FAE">
        <w:rPr>
          <w:rFonts w:ascii="Arial" w:hAnsi="Arial" w:cs="Arial"/>
          <w:sz w:val="20"/>
          <w:szCs w:val="20"/>
        </w:rPr>
        <w:t xml:space="preserve">with the Clerk. </w:t>
      </w:r>
      <w:r w:rsidR="00121928" w:rsidRPr="00045614">
        <w:rPr>
          <w:rFonts w:ascii="Arial" w:hAnsi="Arial" w:cs="Arial"/>
          <w:sz w:val="20"/>
          <w:szCs w:val="20"/>
        </w:rPr>
        <w:t>Cl</w:t>
      </w:r>
      <w:r w:rsidRPr="00045614">
        <w:rPr>
          <w:rFonts w:ascii="Arial" w:hAnsi="Arial" w:cs="Arial"/>
          <w:sz w:val="20"/>
          <w:szCs w:val="20"/>
        </w:rPr>
        <w:t>lr Moore had also checked them during the Finance Meeting.</w:t>
      </w:r>
    </w:p>
    <w:p w:rsidR="000A1063" w:rsidRPr="00045614" w:rsidRDefault="000A1063" w:rsidP="00CC644E">
      <w:pPr>
        <w:pStyle w:val="ListParagraph"/>
        <w:ind w:left="1080"/>
        <w:jc w:val="both"/>
        <w:rPr>
          <w:rFonts w:ascii="Arial" w:hAnsi="Arial" w:cs="Arial"/>
          <w:sz w:val="20"/>
          <w:szCs w:val="20"/>
        </w:rPr>
      </w:pPr>
    </w:p>
    <w:p w:rsidR="000A1063" w:rsidRPr="00045614" w:rsidRDefault="00121928" w:rsidP="00CC644E">
      <w:pPr>
        <w:pStyle w:val="ListParagraph"/>
        <w:ind w:left="1080"/>
        <w:jc w:val="both"/>
        <w:rPr>
          <w:rFonts w:ascii="Arial" w:hAnsi="Arial" w:cs="Arial"/>
          <w:sz w:val="20"/>
          <w:szCs w:val="20"/>
        </w:rPr>
      </w:pPr>
      <w:r w:rsidRPr="00045614">
        <w:rPr>
          <w:rFonts w:ascii="Arial" w:hAnsi="Arial" w:cs="Arial"/>
          <w:sz w:val="20"/>
          <w:szCs w:val="20"/>
        </w:rPr>
        <w:t xml:space="preserve">In addition he advised that the Committee had considered donation requests from Tapping House and the </w:t>
      </w:r>
      <w:r w:rsidR="00541784" w:rsidRPr="00045614">
        <w:rPr>
          <w:rFonts w:ascii="Arial" w:hAnsi="Arial" w:cs="Arial"/>
          <w:sz w:val="20"/>
          <w:szCs w:val="20"/>
        </w:rPr>
        <w:t>East Anglia Children’s Hospices</w:t>
      </w:r>
      <w:r w:rsidR="00045614" w:rsidRPr="00045614">
        <w:rPr>
          <w:rFonts w:ascii="Arial" w:hAnsi="Arial" w:cs="Arial"/>
          <w:sz w:val="20"/>
          <w:szCs w:val="20"/>
        </w:rPr>
        <w:t>. Th</w:t>
      </w:r>
      <w:r w:rsidRPr="00045614">
        <w:rPr>
          <w:rFonts w:ascii="Arial" w:hAnsi="Arial" w:cs="Arial"/>
          <w:sz w:val="20"/>
          <w:szCs w:val="20"/>
        </w:rPr>
        <w:t xml:space="preserve">ey had recommended awarding a donation of £100.00 to Tapping House and £100.00 to </w:t>
      </w:r>
      <w:r w:rsidR="00664FAE">
        <w:rPr>
          <w:rFonts w:ascii="Arial" w:hAnsi="Arial" w:cs="Arial"/>
          <w:sz w:val="20"/>
          <w:szCs w:val="20"/>
        </w:rPr>
        <w:t>East Anglia Children’s Hospices.</w:t>
      </w:r>
    </w:p>
    <w:p w:rsidR="00121928" w:rsidRPr="00045614" w:rsidRDefault="00121928" w:rsidP="00CC644E">
      <w:pPr>
        <w:pStyle w:val="ListParagraph"/>
        <w:ind w:left="1080"/>
        <w:jc w:val="both"/>
        <w:rPr>
          <w:rFonts w:ascii="Arial" w:hAnsi="Arial" w:cs="Arial"/>
          <w:sz w:val="20"/>
          <w:szCs w:val="20"/>
        </w:rPr>
      </w:pPr>
    </w:p>
    <w:p w:rsidR="00121928" w:rsidRPr="00045614" w:rsidRDefault="00121928" w:rsidP="00CC644E">
      <w:pPr>
        <w:pStyle w:val="ListParagraph"/>
        <w:ind w:left="1080"/>
        <w:jc w:val="both"/>
        <w:rPr>
          <w:rFonts w:ascii="Arial" w:hAnsi="Arial" w:cs="Arial"/>
          <w:sz w:val="20"/>
          <w:szCs w:val="20"/>
        </w:rPr>
      </w:pPr>
      <w:r w:rsidRPr="00045614">
        <w:rPr>
          <w:rFonts w:ascii="Arial" w:hAnsi="Arial" w:cs="Arial"/>
          <w:sz w:val="20"/>
          <w:szCs w:val="20"/>
        </w:rPr>
        <w:t>The Clerk advised that she had received a letter for an educational grant from a resident but this would be passed on to the relevant charity for consideration.</w:t>
      </w:r>
    </w:p>
    <w:p w:rsidR="00121928" w:rsidRPr="00045614" w:rsidRDefault="00121928" w:rsidP="00CC644E">
      <w:pPr>
        <w:pStyle w:val="ListParagraph"/>
        <w:ind w:left="1080"/>
        <w:jc w:val="both"/>
        <w:rPr>
          <w:rFonts w:ascii="Arial" w:hAnsi="Arial" w:cs="Arial"/>
          <w:sz w:val="20"/>
          <w:szCs w:val="20"/>
        </w:rPr>
      </w:pPr>
    </w:p>
    <w:p w:rsidR="00121928" w:rsidRPr="00045614" w:rsidRDefault="00121928" w:rsidP="00CC644E">
      <w:pPr>
        <w:pStyle w:val="ListParagraph"/>
        <w:ind w:left="1080"/>
        <w:jc w:val="both"/>
        <w:rPr>
          <w:rFonts w:ascii="Arial" w:hAnsi="Arial" w:cs="Arial"/>
          <w:sz w:val="20"/>
          <w:szCs w:val="20"/>
        </w:rPr>
      </w:pPr>
      <w:r w:rsidRPr="00045614">
        <w:rPr>
          <w:rFonts w:ascii="Arial" w:hAnsi="Arial" w:cs="Arial"/>
          <w:sz w:val="20"/>
          <w:szCs w:val="20"/>
        </w:rPr>
        <w:t xml:space="preserve">The Clerk advised that upon the advice of 1-2 Call Worksafe an asbestos survey would need to be completed and also the tiles had been ordered. Both the survey and delivery of tiles had been organised and </w:t>
      </w:r>
      <w:r w:rsidR="00050FF6" w:rsidRPr="00045614">
        <w:rPr>
          <w:rFonts w:ascii="Arial" w:hAnsi="Arial" w:cs="Arial"/>
          <w:sz w:val="20"/>
          <w:szCs w:val="20"/>
        </w:rPr>
        <w:t>the cost</w:t>
      </w:r>
      <w:r w:rsidRPr="00045614">
        <w:rPr>
          <w:rFonts w:ascii="Arial" w:hAnsi="Arial" w:cs="Arial"/>
          <w:sz w:val="20"/>
          <w:szCs w:val="20"/>
        </w:rPr>
        <w:t xml:space="preserve"> would be deducted from the Building Refurbishment budget.</w:t>
      </w:r>
    </w:p>
    <w:p w:rsidR="00045614" w:rsidRDefault="00045614" w:rsidP="00541784">
      <w:pPr>
        <w:pStyle w:val="ListParagraph"/>
        <w:ind w:left="1080"/>
        <w:jc w:val="right"/>
        <w:rPr>
          <w:rFonts w:ascii="Arial" w:hAnsi="Arial" w:cs="Arial"/>
          <w:b/>
          <w:sz w:val="20"/>
          <w:szCs w:val="20"/>
        </w:rPr>
      </w:pPr>
    </w:p>
    <w:p w:rsidR="00045614" w:rsidRDefault="00045614" w:rsidP="00541784">
      <w:pPr>
        <w:pStyle w:val="ListParagraph"/>
        <w:ind w:left="1080"/>
        <w:jc w:val="right"/>
        <w:rPr>
          <w:rFonts w:ascii="Arial" w:hAnsi="Arial" w:cs="Arial"/>
          <w:b/>
          <w:sz w:val="20"/>
          <w:szCs w:val="20"/>
        </w:rPr>
      </w:pPr>
    </w:p>
    <w:p w:rsidR="00045614" w:rsidRDefault="00045614" w:rsidP="00541784">
      <w:pPr>
        <w:pStyle w:val="ListParagraph"/>
        <w:ind w:left="1080"/>
        <w:jc w:val="right"/>
        <w:rPr>
          <w:rFonts w:ascii="Arial" w:hAnsi="Arial" w:cs="Arial"/>
          <w:b/>
          <w:sz w:val="20"/>
          <w:szCs w:val="20"/>
        </w:rPr>
      </w:pPr>
    </w:p>
    <w:p w:rsidR="00045614" w:rsidRDefault="00045614" w:rsidP="00541784">
      <w:pPr>
        <w:pStyle w:val="ListParagraph"/>
        <w:ind w:left="1080"/>
        <w:jc w:val="right"/>
        <w:rPr>
          <w:rFonts w:ascii="Arial" w:hAnsi="Arial" w:cs="Arial"/>
          <w:b/>
          <w:sz w:val="20"/>
          <w:szCs w:val="20"/>
        </w:rPr>
      </w:pPr>
    </w:p>
    <w:p w:rsidR="00045614" w:rsidRDefault="00045614" w:rsidP="00541784">
      <w:pPr>
        <w:pStyle w:val="ListParagraph"/>
        <w:ind w:left="1080"/>
        <w:jc w:val="right"/>
        <w:rPr>
          <w:rFonts w:ascii="Arial" w:hAnsi="Arial" w:cs="Arial"/>
          <w:b/>
          <w:sz w:val="20"/>
          <w:szCs w:val="20"/>
        </w:rPr>
      </w:pPr>
    </w:p>
    <w:p w:rsidR="00045614" w:rsidRDefault="00045614" w:rsidP="00541784">
      <w:pPr>
        <w:pStyle w:val="ListParagraph"/>
        <w:ind w:left="1080"/>
        <w:jc w:val="right"/>
        <w:rPr>
          <w:rFonts w:ascii="Arial" w:hAnsi="Arial" w:cs="Arial"/>
          <w:b/>
          <w:sz w:val="20"/>
          <w:szCs w:val="20"/>
        </w:rPr>
      </w:pPr>
    </w:p>
    <w:p w:rsidR="00541784" w:rsidRPr="00045614" w:rsidRDefault="00541784" w:rsidP="00541784">
      <w:pPr>
        <w:pStyle w:val="ListParagraph"/>
        <w:ind w:left="1080"/>
        <w:jc w:val="right"/>
        <w:rPr>
          <w:rFonts w:ascii="Arial" w:hAnsi="Arial" w:cs="Arial"/>
          <w:b/>
          <w:sz w:val="20"/>
          <w:szCs w:val="20"/>
        </w:rPr>
      </w:pPr>
      <w:r w:rsidRPr="00045614">
        <w:rPr>
          <w:rFonts w:ascii="Arial" w:hAnsi="Arial" w:cs="Arial"/>
          <w:b/>
          <w:sz w:val="20"/>
          <w:szCs w:val="20"/>
        </w:rPr>
        <w:lastRenderedPageBreak/>
        <w:t>PAGE 40/15</w:t>
      </w:r>
    </w:p>
    <w:p w:rsidR="00CC644E" w:rsidRPr="000A1063" w:rsidRDefault="00CC644E" w:rsidP="00CC644E">
      <w:pPr>
        <w:pStyle w:val="ListParagraph"/>
        <w:ind w:left="1080"/>
        <w:jc w:val="both"/>
        <w:rPr>
          <w:rFonts w:ascii="Arial" w:hAnsi="Arial" w:cs="Arial"/>
          <w:color w:val="FF0000"/>
          <w:sz w:val="20"/>
          <w:szCs w:val="20"/>
        </w:rPr>
      </w:pPr>
    </w:p>
    <w:p w:rsidR="00CC644E" w:rsidRDefault="00CC644E" w:rsidP="00CC644E">
      <w:pPr>
        <w:pStyle w:val="ListParagraph"/>
        <w:ind w:left="1080"/>
        <w:jc w:val="both"/>
        <w:rPr>
          <w:rFonts w:ascii="Arial" w:hAnsi="Arial" w:cs="Arial"/>
          <w:b/>
          <w:sz w:val="20"/>
          <w:szCs w:val="20"/>
        </w:rPr>
      </w:pPr>
      <w:r>
        <w:rPr>
          <w:rFonts w:ascii="Arial" w:hAnsi="Arial" w:cs="Arial"/>
          <w:b/>
          <w:sz w:val="20"/>
          <w:szCs w:val="20"/>
        </w:rPr>
        <w:t>Action:</w:t>
      </w:r>
      <w:r w:rsidRPr="00163478">
        <w:rPr>
          <w:rFonts w:ascii="Arial" w:hAnsi="Arial" w:cs="Arial"/>
          <w:b/>
          <w:sz w:val="20"/>
          <w:szCs w:val="20"/>
        </w:rPr>
        <w:t xml:space="preserve"> The Council r</w:t>
      </w:r>
      <w:r>
        <w:rPr>
          <w:rFonts w:ascii="Arial" w:hAnsi="Arial" w:cs="Arial"/>
          <w:b/>
          <w:sz w:val="20"/>
          <w:szCs w:val="20"/>
        </w:rPr>
        <w:t>esolved to</w:t>
      </w:r>
      <w:r w:rsidRPr="00163478">
        <w:rPr>
          <w:rFonts w:ascii="Arial" w:hAnsi="Arial" w:cs="Arial"/>
          <w:b/>
          <w:sz w:val="20"/>
          <w:szCs w:val="20"/>
        </w:rPr>
        <w:t xml:space="preserve"> approve the payments listed on the Finance Report and accept the Finance Report reconciliation as a true account of the council’s accounts</w:t>
      </w:r>
      <w:r>
        <w:rPr>
          <w:rFonts w:ascii="Arial" w:hAnsi="Arial" w:cs="Arial"/>
          <w:b/>
          <w:sz w:val="20"/>
          <w:szCs w:val="20"/>
        </w:rPr>
        <w:t xml:space="preserve"> after being considered and approved by the Finance Committee</w:t>
      </w:r>
      <w:r w:rsidRPr="00163478">
        <w:rPr>
          <w:rFonts w:ascii="Arial" w:hAnsi="Arial" w:cs="Arial"/>
          <w:b/>
          <w:sz w:val="20"/>
          <w:szCs w:val="20"/>
        </w:rPr>
        <w:t xml:space="preserve">. </w:t>
      </w:r>
    </w:p>
    <w:p w:rsidR="00CC644E" w:rsidRPr="00566765" w:rsidRDefault="00050FF6" w:rsidP="00541784">
      <w:pPr>
        <w:pStyle w:val="ListParagraph"/>
        <w:ind w:left="1080"/>
        <w:jc w:val="both"/>
        <w:rPr>
          <w:rFonts w:ascii="Arial" w:hAnsi="Arial" w:cs="Arial"/>
          <w:b/>
          <w:sz w:val="20"/>
          <w:szCs w:val="20"/>
        </w:rPr>
      </w:pPr>
      <w:r>
        <w:rPr>
          <w:rFonts w:ascii="Arial" w:hAnsi="Arial" w:cs="Arial"/>
          <w:b/>
          <w:sz w:val="20"/>
          <w:szCs w:val="20"/>
        </w:rPr>
        <w:t>In addition they approved the two £100.00 donations as recommended and noted the actions by the Clerk in relation to the building refurbishment project as they fell within the remit of the building refurbishment committee.</w:t>
      </w:r>
    </w:p>
    <w:p w:rsidR="00CC644E" w:rsidRDefault="00CC644E" w:rsidP="00CC644E">
      <w:pPr>
        <w:spacing w:after="0" w:line="240" w:lineRule="auto"/>
        <w:jc w:val="both"/>
        <w:rPr>
          <w:rFonts w:ascii="Arial" w:hAnsi="Arial" w:cs="Arial"/>
          <w:b/>
          <w:sz w:val="20"/>
          <w:szCs w:val="20"/>
        </w:rPr>
      </w:pPr>
    </w:p>
    <w:p w:rsidR="00EC3DC6" w:rsidRDefault="00CC644E" w:rsidP="008C5EC4">
      <w:pPr>
        <w:pStyle w:val="ListParagraph"/>
        <w:numPr>
          <w:ilvl w:val="0"/>
          <w:numId w:val="1"/>
        </w:numPr>
        <w:jc w:val="both"/>
        <w:rPr>
          <w:rFonts w:ascii="Arial" w:hAnsi="Arial" w:cs="Arial"/>
          <w:b/>
          <w:sz w:val="20"/>
          <w:szCs w:val="20"/>
          <w:u w:val="single"/>
        </w:rPr>
      </w:pPr>
      <w:r w:rsidRPr="00A50599">
        <w:rPr>
          <w:rFonts w:ascii="Arial" w:hAnsi="Arial" w:cs="Arial"/>
          <w:b/>
          <w:sz w:val="20"/>
          <w:szCs w:val="20"/>
        </w:rPr>
        <w:t xml:space="preserve"> </w:t>
      </w:r>
      <w:r w:rsidR="00EC3DC6">
        <w:rPr>
          <w:rFonts w:ascii="Arial" w:hAnsi="Arial" w:cs="Arial"/>
          <w:b/>
          <w:sz w:val="20"/>
          <w:szCs w:val="20"/>
        </w:rPr>
        <w:t xml:space="preserve">     </w:t>
      </w:r>
      <w:r w:rsidRPr="00885AD6">
        <w:rPr>
          <w:rFonts w:ascii="Arial" w:hAnsi="Arial" w:cs="Arial"/>
          <w:b/>
          <w:sz w:val="20"/>
          <w:szCs w:val="20"/>
          <w:u w:val="single"/>
        </w:rPr>
        <w:t xml:space="preserve">TO RESOLVE TO </w:t>
      </w:r>
      <w:r w:rsidR="001D7D88">
        <w:rPr>
          <w:rFonts w:ascii="Arial" w:hAnsi="Arial" w:cs="Arial"/>
          <w:b/>
          <w:sz w:val="20"/>
          <w:szCs w:val="20"/>
          <w:u w:val="single"/>
        </w:rPr>
        <w:t>ELECT AN A</w:t>
      </w:r>
      <w:r w:rsidR="001E7F1F">
        <w:rPr>
          <w:rFonts w:ascii="Arial" w:hAnsi="Arial" w:cs="Arial"/>
          <w:b/>
          <w:sz w:val="20"/>
          <w:szCs w:val="20"/>
          <w:u w:val="single"/>
        </w:rPr>
        <w:t>D</w:t>
      </w:r>
      <w:r w:rsidR="001D7D88">
        <w:rPr>
          <w:rFonts w:ascii="Arial" w:hAnsi="Arial" w:cs="Arial"/>
          <w:b/>
          <w:sz w:val="20"/>
          <w:szCs w:val="20"/>
          <w:u w:val="single"/>
        </w:rPr>
        <w:t xml:space="preserve">DITIONAL MEMBER TO THE PERSONNEL </w:t>
      </w:r>
      <w:r w:rsidR="00EC3DC6">
        <w:rPr>
          <w:rFonts w:ascii="Arial" w:hAnsi="Arial" w:cs="Arial"/>
          <w:b/>
          <w:sz w:val="20"/>
          <w:szCs w:val="20"/>
          <w:u w:val="single"/>
        </w:rPr>
        <w:t xml:space="preserve">  </w:t>
      </w:r>
    </w:p>
    <w:p w:rsidR="001D7D88" w:rsidRDefault="00EC3DC6" w:rsidP="00EC3DC6">
      <w:pPr>
        <w:pStyle w:val="ListParagraph"/>
        <w:ind w:left="786"/>
        <w:jc w:val="both"/>
        <w:rPr>
          <w:rFonts w:ascii="Arial" w:hAnsi="Arial" w:cs="Arial"/>
          <w:b/>
          <w:sz w:val="20"/>
          <w:szCs w:val="20"/>
          <w:u w:val="single"/>
        </w:rPr>
      </w:pPr>
      <w:r w:rsidRPr="00EC3DC6">
        <w:rPr>
          <w:rFonts w:ascii="Arial" w:hAnsi="Arial" w:cs="Arial"/>
          <w:b/>
          <w:sz w:val="20"/>
          <w:szCs w:val="20"/>
        </w:rPr>
        <w:t xml:space="preserve">      </w:t>
      </w:r>
      <w:r w:rsidR="001D7D88">
        <w:rPr>
          <w:rFonts w:ascii="Arial" w:hAnsi="Arial" w:cs="Arial"/>
          <w:b/>
          <w:sz w:val="20"/>
          <w:szCs w:val="20"/>
          <w:u w:val="single"/>
        </w:rPr>
        <w:t>COMMITTEE.</w:t>
      </w:r>
    </w:p>
    <w:p w:rsidR="00CC644E" w:rsidRPr="00EA682C" w:rsidRDefault="00EC3DC6" w:rsidP="00EC3DC6">
      <w:pPr>
        <w:pStyle w:val="ListParagraph"/>
        <w:ind w:left="1134"/>
        <w:jc w:val="both"/>
        <w:rPr>
          <w:rFonts w:ascii="Arial" w:hAnsi="Arial" w:cs="Arial"/>
          <w:sz w:val="20"/>
          <w:szCs w:val="20"/>
        </w:rPr>
      </w:pPr>
      <w:r w:rsidRPr="00EA682C">
        <w:rPr>
          <w:rFonts w:ascii="Arial" w:hAnsi="Arial" w:cs="Arial"/>
          <w:sz w:val="20"/>
          <w:szCs w:val="20"/>
        </w:rPr>
        <w:t>The Chairman advised that Cllr Hillier had asked if he could be elected to the Personnel Committee.</w:t>
      </w:r>
    </w:p>
    <w:p w:rsidR="00EC3DC6" w:rsidRPr="00EA682C" w:rsidRDefault="00EC3DC6" w:rsidP="00EC3DC6">
      <w:pPr>
        <w:pStyle w:val="ListParagraph"/>
        <w:ind w:left="1134"/>
        <w:jc w:val="both"/>
        <w:rPr>
          <w:rFonts w:ascii="Arial" w:hAnsi="Arial" w:cs="Arial"/>
          <w:sz w:val="20"/>
          <w:szCs w:val="20"/>
        </w:rPr>
      </w:pPr>
    </w:p>
    <w:p w:rsidR="00EA682C" w:rsidRDefault="00EC3DC6" w:rsidP="00EC3DC6">
      <w:pPr>
        <w:pStyle w:val="ListParagraph"/>
        <w:ind w:left="1134"/>
        <w:jc w:val="both"/>
        <w:rPr>
          <w:rFonts w:ascii="Arial" w:hAnsi="Arial" w:cs="Arial"/>
          <w:sz w:val="20"/>
          <w:szCs w:val="20"/>
        </w:rPr>
      </w:pPr>
      <w:r w:rsidRPr="00EA682C">
        <w:rPr>
          <w:rFonts w:ascii="Arial" w:hAnsi="Arial" w:cs="Arial"/>
          <w:sz w:val="20"/>
          <w:szCs w:val="20"/>
        </w:rPr>
        <w:t xml:space="preserve">The Clerk advised that any member could be elected to any committee however, they would if need be have to declare an interest should they have one or be perceived to have one. </w:t>
      </w:r>
      <w:r w:rsidR="00EA682C">
        <w:rPr>
          <w:rFonts w:ascii="Arial" w:hAnsi="Arial" w:cs="Arial"/>
          <w:sz w:val="20"/>
          <w:szCs w:val="20"/>
        </w:rPr>
        <w:t>Members were also free to attend any committee meeting but could not take part or vote if they were not elected to the Co</w:t>
      </w:r>
      <w:r w:rsidR="00045614">
        <w:rPr>
          <w:rFonts w:ascii="Arial" w:hAnsi="Arial" w:cs="Arial"/>
          <w:sz w:val="20"/>
          <w:szCs w:val="20"/>
        </w:rPr>
        <w:t xml:space="preserve">mmittee. However, </w:t>
      </w:r>
      <w:r w:rsidR="00EA682C">
        <w:rPr>
          <w:rFonts w:ascii="Arial" w:hAnsi="Arial" w:cs="Arial"/>
          <w:sz w:val="20"/>
          <w:szCs w:val="20"/>
        </w:rPr>
        <w:t>in the case of the Personnel Committee this would be committee members only because of the Data protection and confidentiality.</w:t>
      </w:r>
    </w:p>
    <w:p w:rsidR="00EC3DC6" w:rsidRPr="00EA682C" w:rsidRDefault="00EC3DC6" w:rsidP="00EC3DC6">
      <w:pPr>
        <w:pStyle w:val="ListParagraph"/>
        <w:ind w:left="1134"/>
        <w:jc w:val="both"/>
        <w:rPr>
          <w:rFonts w:ascii="Arial" w:hAnsi="Arial" w:cs="Arial"/>
          <w:sz w:val="20"/>
          <w:szCs w:val="20"/>
        </w:rPr>
      </w:pPr>
      <w:r w:rsidRPr="00EA682C">
        <w:rPr>
          <w:rFonts w:ascii="Arial" w:hAnsi="Arial" w:cs="Arial"/>
          <w:sz w:val="20"/>
          <w:szCs w:val="20"/>
        </w:rPr>
        <w:t xml:space="preserve">She added that she had been made aware that some </w:t>
      </w:r>
      <w:r w:rsidR="00EA682C">
        <w:rPr>
          <w:rFonts w:ascii="Arial" w:hAnsi="Arial" w:cs="Arial"/>
          <w:sz w:val="20"/>
          <w:szCs w:val="20"/>
        </w:rPr>
        <w:t xml:space="preserve">unsuccessful </w:t>
      </w:r>
      <w:r w:rsidRPr="00EA682C">
        <w:rPr>
          <w:rFonts w:ascii="Arial" w:hAnsi="Arial" w:cs="Arial"/>
          <w:sz w:val="20"/>
          <w:szCs w:val="20"/>
        </w:rPr>
        <w:t>applicants for the position of Clerk had been friends or family of members and this could be perceived as having an interest regarding any matters relating to the Clerk.</w:t>
      </w:r>
    </w:p>
    <w:p w:rsidR="00EC3DC6" w:rsidRPr="00EA682C" w:rsidRDefault="00EC3DC6" w:rsidP="00EC3DC6">
      <w:pPr>
        <w:pStyle w:val="ListParagraph"/>
        <w:ind w:left="1134"/>
        <w:jc w:val="both"/>
        <w:rPr>
          <w:rFonts w:ascii="Arial" w:hAnsi="Arial" w:cs="Arial"/>
          <w:sz w:val="20"/>
          <w:szCs w:val="20"/>
        </w:rPr>
      </w:pPr>
      <w:r w:rsidRPr="00EA682C">
        <w:rPr>
          <w:rFonts w:ascii="Arial" w:hAnsi="Arial" w:cs="Arial"/>
          <w:sz w:val="20"/>
          <w:szCs w:val="20"/>
        </w:rPr>
        <w:t>She added that council business could not be done by proxy so it would be better to leave the matter in abeyance until the next meeting.</w:t>
      </w:r>
    </w:p>
    <w:p w:rsidR="00CC644E" w:rsidRDefault="00CC644E" w:rsidP="00EC3DC6">
      <w:pPr>
        <w:pStyle w:val="ListParagraph"/>
        <w:ind w:left="1134"/>
        <w:jc w:val="right"/>
        <w:rPr>
          <w:rFonts w:ascii="Arial" w:hAnsi="Arial" w:cs="Arial"/>
          <w:b/>
          <w:sz w:val="20"/>
          <w:szCs w:val="20"/>
        </w:rPr>
      </w:pPr>
    </w:p>
    <w:p w:rsidR="00CC644E" w:rsidRDefault="00CC644E" w:rsidP="00EC3DC6">
      <w:pPr>
        <w:pStyle w:val="ListParagraph"/>
        <w:ind w:left="1134"/>
        <w:jc w:val="both"/>
        <w:rPr>
          <w:rFonts w:ascii="Arial" w:hAnsi="Arial" w:cs="Arial"/>
          <w:b/>
          <w:sz w:val="20"/>
          <w:szCs w:val="20"/>
        </w:rPr>
      </w:pPr>
      <w:r w:rsidRPr="00885AD6">
        <w:rPr>
          <w:rFonts w:ascii="Arial" w:hAnsi="Arial" w:cs="Arial"/>
          <w:b/>
          <w:sz w:val="20"/>
          <w:szCs w:val="20"/>
        </w:rPr>
        <w:t xml:space="preserve">Action: </w:t>
      </w:r>
      <w:r>
        <w:rPr>
          <w:rFonts w:ascii="Arial" w:hAnsi="Arial" w:cs="Arial"/>
          <w:b/>
          <w:sz w:val="20"/>
          <w:szCs w:val="20"/>
        </w:rPr>
        <w:t xml:space="preserve">The council resolved that </w:t>
      </w:r>
      <w:r w:rsidR="00EC3DC6">
        <w:rPr>
          <w:rFonts w:ascii="Arial" w:hAnsi="Arial" w:cs="Arial"/>
          <w:b/>
          <w:sz w:val="20"/>
          <w:szCs w:val="20"/>
        </w:rPr>
        <w:t>the item be put on the next agenda in the absence of Cllr Hillier.</w:t>
      </w:r>
    </w:p>
    <w:p w:rsidR="00541784" w:rsidRPr="00885AD6" w:rsidRDefault="00541784" w:rsidP="00541784">
      <w:pPr>
        <w:pStyle w:val="ListParagraph"/>
        <w:ind w:left="1134"/>
        <w:jc w:val="right"/>
        <w:rPr>
          <w:rFonts w:ascii="Arial" w:hAnsi="Arial" w:cs="Arial"/>
          <w:b/>
          <w:sz w:val="20"/>
          <w:szCs w:val="20"/>
        </w:rPr>
      </w:pPr>
    </w:p>
    <w:p w:rsidR="00CC644E" w:rsidRPr="00A50599" w:rsidRDefault="00045614" w:rsidP="008C5EC4">
      <w:pPr>
        <w:pStyle w:val="ListParagraph"/>
        <w:numPr>
          <w:ilvl w:val="0"/>
          <w:numId w:val="1"/>
        </w:numPr>
        <w:jc w:val="both"/>
        <w:rPr>
          <w:rFonts w:ascii="Arial" w:hAnsi="Arial" w:cs="Arial"/>
          <w:b/>
          <w:sz w:val="20"/>
          <w:szCs w:val="20"/>
          <w:u w:val="single"/>
        </w:rPr>
      </w:pPr>
      <w:r w:rsidRPr="00045614">
        <w:rPr>
          <w:rFonts w:ascii="Arial" w:hAnsi="Arial" w:cs="Arial"/>
          <w:b/>
          <w:sz w:val="20"/>
          <w:szCs w:val="20"/>
        </w:rPr>
        <w:t xml:space="preserve">   </w:t>
      </w:r>
      <w:r w:rsidR="00CC644E" w:rsidRPr="00A50599">
        <w:rPr>
          <w:rFonts w:ascii="Arial" w:hAnsi="Arial" w:cs="Arial"/>
          <w:b/>
          <w:sz w:val="20"/>
          <w:szCs w:val="20"/>
          <w:u w:val="single"/>
        </w:rPr>
        <w:t>TO RECEIVE CORREPSONDENCE</w:t>
      </w:r>
    </w:p>
    <w:tbl>
      <w:tblPr>
        <w:tblStyle w:val="TableGrid"/>
        <w:tblW w:w="0" w:type="auto"/>
        <w:tblInd w:w="1526" w:type="dxa"/>
        <w:tblLook w:val="04A0" w:firstRow="1" w:lastRow="0" w:firstColumn="1" w:lastColumn="0" w:noHBand="0" w:noVBand="1"/>
      </w:tblPr>
      <w:tblGrid>
        <w:gridCol w:w="2377"/>
        <w:gridCol w:w="2372"/>
        <w:gridCol w:w="2741"/>
      </w:tblGrid>
      <w:tr w:rsidR="00CC644E" w:rsidTr="00664FAE">
        <w:tc>
          <w:tcPr>
            <w:tcW w:w="2377" w:type="dxa"/>
          </w:tcPr>
          <w:p w:rsidR="00CC644E" w:rsidRPr="00AF0A3E" w:rsidRDefault="00CC644E" w:rsidP="00E22D2A">
            <w:pPr>
              <w:jc w:val="both"/>
              <w:rPr>
                <w:rFonts w:ascii="Arial" w:hAnsi="Arial" w:cs="Arial"/>
                <w:b/>
                <w:sz w:val="14"/>
                <w:szCs w:val="14"/>
              </w:rPr>
            </w:pPr>
            <w:r w:rsidRPr="007533FF">
              <w:rPr>
                <w:rFonts w:ascii="Arial" w:hAnsi="Arial" w:cs="Arial"/>
                <w:b/>
                <w:sz w:val="20"/>
                <w:szCs w:val="20"/>
              </w:rPr>
              <w:t xml:space="preserve">            </w:t>
            </w:r>
          </w:p>
          <w:p w:rsidR="00CC644E" w:rsidRPr="00AF0A3E" w:rsidRDefault="00CC644E" w:rsidP="00E22D2A">
            <w:pPr>
              <w:jc w:val="both"/>
              <w:rPr>
                <w:rFonts w:ascii="Arial" w:hAnsi="Arial" w:cs="Arial"/>
                <w:b/>
                <w:sz w:val="14"/>
                <w:szCs w:val="14"/>
              </w:rPr>
            </w:pPr>
            <w:r w:rsidRPr="00AF0A3E">
              <w:rPr>
                <w:rFonts w:ascii="Arial" w:hAnsi="Arial" w:cs="Arial"/>
                <w:b/>
                <w:sz w:val="14"/>
                <w:szCs w:val="14"/>
              </w:rPr>
              <w:t>RECEIVED FROM</w:t>
            </w:r>
          </w:p>
        </w:tc>
        <w:tc>
          <w:tcPr>
            <w:tcW w:w="2372" w:type="dxa"/>
          </w:tcPr>
          <w:p w:rsidR="00CC644E" w:rsidRPr="00AF0A3E" w:rsidRDefault="00CC644E" w:rsidP="00E22D2A">
            <w:pPr>
              <w:jc w:val="both"/>
              <w:rPr>
                <w:rFonts w:ascii="Arial" w:hAnsi="Arial" w:cs="Arial"/>
                <w:b/>
                <w:sz w:val="14"/>
                <w:szCs w:val="14"/>
              </w:rPr>
            </w:pPr>
          </w:p>
          <w:p w:rsidR="00CC644E" w:rsidRPr="00AF0A3E" w:rsidRDefault="00CC644E" w:rsidP="00E22D2A">
            <w:pPr>
              <w:jc w:val="both"/>
              <w:rPr>
                <w:rFonts w:ascii="Arial" w:hAnsi="Arial" w:cs="Arial"/>
                <w:b/>
                <w:sz w:val="14"/>
                <w:szCs w:val="14"/>
              </w:rPr>
            </w:pPr>
            <w:r w:rsidRPr="00AF0A3E">
              <w:rPr>
                <w:rFonts w:ascii="Arial" w:hAnsi="Arial" w:cs="Arial"/>
                <w:b/>
                <w:sz w:val="14"/>
                <w:szCs w:val="14"/>
              </w:rPr>
              <w:t>DETAILS</w:t>
            </w:r>
          </w:p>
        </w:tc>
        <w:tc>
          <w:tcPr>
            <w:tcW w:w="2741" w:type="dxa"/>
          </w:tcPr>
          <w:p w:rsidR="00CC644E" w:rsidRPr="00AF0A3E" w:rsidRDefault="00CC644E" w:rsidP="00E22D2A">
            <w:pPr>
              <w:jc w:val="both"/>
              <w:rPr>
                <w:rFonts w:ascii="Arial" w:hAnsi="Arial" w:cs="Arial"/>
                <w:b/>
                <w:sz w:val="14"/>
                <w:szCs w:val="14"/>
              </w:rPr>
            </w:pPr>
          </w:p>
          <w:p w:rsidR="00CC644E" w:rsidRPr="00AF0A3E" w:rsidRDefault="00CC644E" w:rsidP="00E22D2A">
            <w:pPr>
              <w:jc w:val="both"/>
              <w:rPr>
                <w:rFonts w:ascii="Arial" w:hAnsi="Arial" w:cs="Arial"/>
                <w:b/>
                <w:sz w:val="14"/>
                <w:szCs w:val="14"/>
              </w:rPr>
            </w:pPr>
            <w:r w:rsidRPr="00AF0A3E">
              <w:rPr>
                <w:rFonts w:ascii="Arial" w:hAnsi="Arial" w:cs="Arial"/>
                <w:b/>
                <w:sz w:val="14"/>
                <w:szCs w:val="14"/>
              </w:rPr>
              <w:t>ACTION</w:t>
            </w:r>
          </w:p>
        </w:tc>
      </w:tr>
      <w:tr w:rsidR="00CC644E" w:rsidRPr="0026572E" w:rsidTr="00664FAE">
        <w:trPr>
          <w:trHeight w:val="1583"/>
        </w:trPr>
        <w:tc>
          <w:tcPr>
            <w:tcW w:w="2377" w:type="dxa"/>
          </w:tcPr>
          <w:p w:rsidR="00EA682C" w:rsidRPr="00664FAE" w:rsidRDefault="00EA682C" w:rsidP="00EA682C">
            <w:pPr>
              <w:rPr>
                <w:rFonts w:ascii="Arial" w:hAnsi="Arial" w:cs="Arial"/>
                <w:sz w:val="16"/>
                <w:szCs w:val="16"/>
              </w:rPr>
            </w:pPr>
            <w:r w:rsidRPr="00664FAE">
              <w:rPr>
                <w:rFonts w:ascii="Arial" w:hAnsi="Arial" w:cs="Arial"/>
                <w:b/>
                <w:sz w:val="16"/>
                <w:szCs w:val="16"/>
              </w:rPr>
              <w:t>Tapping House –</w:t>
            </w:r>
            <w:r w:rsidRPr="00664FAE">
              <w:rPr>
                <w:rFonts w:ascii="Arial" w:hAnsi="Arial" w:cs="Arial"/>
                <w:sz w:val="16"/>
                <w:szCs w:val="16"/>
              </w:rPr>
              <w:t xml:space="preserve"> Donation request</w:t>
            </w:r>
          </w:p>
          <w:p w:rsidR="00CC644E" w:rsidRPr="00664FAE" w:rsidRDefault="00EA682C" w:rsidP="00664FAE">
            <w:pPr>
              <w:rPr>
                <w:rFonts w:ascii="Arial" w:hAnsi="Arial" w:cs="Arial"/>
                <w:b/>
                <w:sz w:val="16"/>
                <w:szCs w:val="16"/>
              </w:rPr>
            </w:pPr>
            <w:r w:rsidRPr="00664FAE">
              <w:rPr>
                <w:rFonts w:ascii="Arial" w:hAnsi="Arial" w:cs="Arial"/>
                <w:b/>
                <w:sz w:val="16"/>
                <w:szCs w:val="16"/>
              </w:rPr>
              <w:t>E-mail from resident</w:t>
            </w:r>
            <w:r w:rsidRPr="00664FAE">
              <w:rPr>
                <w:rFonts w:ascii="Arial" w:hAnsi="Arial" w:cs="Arial"/>
                <w:sz w:val="16"/>
                <w:szCs w:val="16"/>
              </w:rPr>
              <w:t xml:space="preserve"> - reporting overgrown hedges and a request for a footpath in Tower Road to the bus stop.</w:t>
            </w:r>
          </w:p>
        </w:tc>
        <w:tc>
          <w:tcPr>
            <w:tcW w:w="2372" w:type="dxa"/>
          </w:tcPr>
          <w:p w:rsidR="00CC644E" w:rsidRPr="00664FAE" w:rsidRDefault="00457A30" w:rsidP="00457A30">
            <w:pPr>
              <w:rPr>
                <w:rFonts w:ascii="Arial" w:hAnsi="Arial" w:cs="Arial"/>
                <w:b/>
                <w:sz w:val="16"/>
                <w:szCs w:val="16"/>
              </w:rPr>
            </w:pPr>
            <w:r w:rsidRPr="00664FAE">
              <w:rPr>
                <w:rFonts w:ascii="Arial" w:hAnsi="Arial" w:cs="Arial"/>
                <w:sz w:val="16"/>
                <w:szCs w:val="16"/>
              </w:rPr>
              <w:t>Donation Request</w:t>
            </w:r>
          </w:p>
        </w:tc>
        <w:tc>
          <w:tcPr>
            <w:tcW w:w="2741" w:type="dxa"/>
          </w:tcPr>
          <w:p w:rsidR="00CC644E" w:rsidRPr="00664FAE" w:rsidRDefault="00457A30" w:rsidP="00E22D2A">
            <w:pPr>
              <w:jc w:val="both"/>
              <w:rPr>
                <w:rFonts w:ascii="Arial" w:hAnsi="Arial" w:cs="Arial"/>
                <w:b/>
                <w:sz w:val="16"/>
                <w:szCs w:val="16"/>
              </w:rPr>
            </w:pPr>
            <w:r w:rsidRPr="00664FAE">
              <w:rPr>
                <w:rFonts w:ascii="Arial" w:hAnsi="Arial" w:cs="Arial"/>
                <w:b/>
                <w:sz w:val="16"/>
                <w:szCs w:val="16"/>
              </w:rPr>
              <w:t>Donation approved Item 12 of the agenda 16.09.15</w:t>
            </w:r>
          </w:p>
          <w:p w:rsidR="00CC644E" w:rsidRPr="00664FAE" w:rsidRDefault="00CC644E" w:rsidP="00E22D2A">
            <w:pPr>
              <w:jc w:val="both"/>
              <w:rPr>
                <w:rFonts w:ascii="Arial" w:hAnsi="Arial" w:cs="Arial"/>
                <w:b/>
                <w:sz w:val="16"/>
                <w:szCs w:val="16"/>
              </w:rPr>
            </w:pPr>
          </w:p>
        </w:tc>
      </w:tr>
      <w:tr w:rsidR="00457A30" w:rsidRPr="0026572E" w:rsidTr="00664FAE">
        <w:tc>
          <w:tcPr>
            <w:tcW w:w="2377" w:type="dxa"/>
          </w:tcPr>
          <w:p w:rsidR="00457A30" w:rsidRPr="00664FAE" w:rsidRDefault="00457A30" w:rsidP="00457A30">
            <w:pPr>
              <w:jc w:val="both"/>
              <w:rPr>
                <w:rFonts w:ascii="Arial" w:hAnsi="Arial" w:cs="Arial"/>
                <w:b/>
                <w:sz w:val="16"/>
                <w:szCs w:val="16"/>
              </w:rPr>
            </w:pPr>
            <w:r w:rsidRPr="00664FAE">
              <w:rPr>
                <w:rFonts w:ascii="Arial" w:hAnsi="Arial" w:cs="Arial"/>
                <w:b/>
                <w:sz w:val="16"/>
                <w:szCs w:val="16"/>
              </w:rPr>
              <w:t>East Anglia Children’s Hospices</w:t>
            </w:r>
            <w:r w:rsidRPr="00664FAE">
              <w:rPr>
                <w:rFonts w:ascii="Arial" w:hAnsi="Arial" w:cs="Arial"/>
                <w:sz w:val="16"/>
                <w:szCs w:val="16"/>
              </w:rPr>
              <w:t xml:space="preserve"> </w:t>
            </w:r>
          </w:p>
        </w:tc>
        <w:tc>
          <w:tcPr>
            <w:tcW w:w="2372" w:type="dxa"/>
          </w:tcPr>
          <w:p w:rsidR="00457A30" w:rsidRPr="00664FAE" w:rsidRDefault="00457A30" w:rsidP="00457A30">
            <w:pPr>
              <w:rPr>
                <w:rFonts w:ascii="Arial" w:hAnsi="Arial" w:cs="Arial"/>
                <w:b/>
                <w:sz w:val="16"/>
                <w:szCs w:val="16"/>
              </w:rPr>
            </w:pPr>
            <w:r w:rsidRPr="00664FAE">
              <w:rPr>
                <w:rFonts w:ascii="Arial" w:hAnsi="Arial" w:cs="Arial"/>
                <w:sz w:val="16"/>
                <w:szCs w:val="16"/>
              </w:rPr>
              <w:t>Donation Request</w:t>
            </w:r>
          </w:p>
        </w:tc>
        <w:tc>
          <w:tcPr>
            <w:tcW w:w="2741" w:type="dxa"/>
          </w:tcPr>
          <w:p w:rsidR="00457A30" w:rsidRPr="00664FAE" w:rsidRDefault="00457A30" w:rsidP="00457A30">
            <w:pPr>
              <w:jc w:val="both"/>
              <w:rPr>
                <w:rFonts w:ascii="Arial" w:hAnsi="Arial" w:cs="Arial"/>
                <w:b/>
                <w:sz w:val="16"/>
                <w:szCs w:val="16"/>
              </w:rPr>
            </w:pPr>
            <w:r w:rsidRPr="00664FAE">
              <w:rPr>
                <w:rFonts w:ascii="Arial" w:hAnsi="Arial" w:cs="Arial"/>
                <w:b/>
                <w:sz w:val="16"/>
                <w:szCs w:val="16"/>
              </w:rPr>
              <w:t>Donation approved Item 12 of the agenda 16.09.15</w:t>
            </w:r>
          </w:p>
          <w:p w:rsidR="00457A30" w:rsidRPr="00664FAE" w:rsidRDefault="00457A30" w:rsidP="00457A30">
            <w:pPr>
              <w:jc w:val="both"/>
              <w:rPr>
                <w:rFonts w:ascii="Arial" w:hAnsi="Arial" w:cs="Arial"/>
                <w:b/>
                <w:sz w:val="16"/>
                <w:szCs w:val="16"/>
              </w:rPr>
            </w:pPr>
          </w:p>
        </w:tc>
      </w:tr>
      <w:tr w:rsidR="00457A30" w:rsidRPr="0026572E" w:rsidTr="00664FAE">
        <w:tc>
          <w:tcPr>
            <w:tcW w:w="2377" w:type="dxa"/>
          </w:tcPr>
          <w:p w:rsidR="00457A30" w:rsidRPr="00664FAE" w:rsidRDefault="00457A30" w:rsidP="00457A30">
            <w:pPr>
              <w:rPr>
                <w:rFonts w:ascii="Arial" w:hAnsi="Arial" w:cs="Arial"/>
                <w:b/>
                <w:sz w:val="16"/>
                <w:szCs w:val="16"/>
              </w:rPr>
            </w:pPr>
            <w:r w:rsidRPr="00664FAE">
              <w:rPr>
                <w:rFonts w:ascii="Arial" w:hAnsi="Arial" w:cs="Arial"/>
                <w:b/>
                <w:sz w:val="16"/>
                <w:szCs w:val="16"/>
              </w:rPr>
              <w:t>Resident</w:t>
            </w:r>
            <w:r w:rsidRPr="00664FAE">
              <w:rPr>
                <w:rFonts w:ascii="Arial" w:hAnsi="Arial" w:cs="Arial"/>
                <w:sz w:val="16"/>
                <w:szCs w:val="16"/>
              </w:rPr>
              <w:t xml:space="preserve"> </w:t>
            </w:r>
          </w:p>
        </w:tc>
        <w:tc>
          <w:tcPr>
            <w:tcW w:w="2372" w:type="dxa"/>
          </w:tcPr>
          <w:p w:rsidR="00457A30" w:rsidRPr="00664FAE" w:rsidRDefault="00457A30" w:rsidP="00457A30">
            <w:pPr>
              <w:rPr>
                <w:rFonts w:ascii="Arial" w:hAnsi="Arial" w:cs="Arial"/>
                <w:sz w:val="16"/>
                <w:szCs w:val="16"/>
              </w:rPr>
            </w:pPr>
            <w:r w:rsidRPr="00664FAE">
              <w:rPr>
                <w:rFonts w:ascii="Arial" w:hAnsi="Arial" w:cs="Arial"/>
                <w:sz w:val="16"/>
                <w:szCs w:val="16"/>
              </w:rPr>
              <w:t>Further Education Grant Request</w:t>
            </w:r>
          </w:p>
          <w:p w:rsidR="00457A30" w:rsidRPr="00664FAE" w:rsidRDefault="00457A30" w:rsidP="00457A30">
            <w:pPr>
              <w:jc w:val="both"/>
              <w:rPr>
                <w:rFonts w:ascii="Arial" w:hAnsi="Arial" w:cs="Arial"/>
                <w:b/>
                <w:sz w:val="16"/>
                <w:szCs w:val="16"/>
              </w:rPr>
            </w:pPr>
          </w:p>
        </w:tc>
        <w:tc>
          <w:tcPr>
            <w:tcW w:w="2741" w:type="dxa"/>
          </w:tcPr>
          <w:p w:rsidR="00457A30" w:rsidRPr="00664FAE" w:rsidRDefault="00457A30" w:rsidP="00457A30">
            <w:pPr>
              <w:jc w:val="both"/>
              <w:rPr>
                <w:rFonts w:ascii="Arial" w:hAnsi="Arial" w:cs="Arial"/>
                <w:b/>
                <w:sz w:val="16"/>
                <w:szCs w:val="16"/>
              </w:rPr>
            </w:pPr>
            <w:r w:rsidRPr="00664FAE">
              <w:rPr>
                <w:rFonts w:ascii="Arial" w:hAnsi="Arial" w:cs="Arial"/>
                <w:b/>
                <w:sz w:val="16"/>
                <w:szCs w:val="16"/>
              </w:rPr>
              <w:t>Resolved to forward the request to the relevant Charity.</w:t>
            </w:r>
          </w:p>
        </w:tc>
      </w:tr>
      <w:tr w:rsidR="00457A30" w:rsidRPr="0026572E" w:rsidTr="00664FAE">
        <w:trPr>
          <w:trHeight w:val="575"/>
        </w:trPr>
        <w:tc>
          <w:tcPr>
            <w:tcW w:w="2377" w:type="dxa"/>
          </w:tcPr>
          <w:p w:rsidR="00457A30" w:rsidRPr="00664FAE" w:rsidRDefault="00457A30" w:rsidP="00457A30">
            <w:pPr>
              <w:rPr>
                <w:rFonts w:ascii="Arial" w:hAnsi="Arial" w:cs="Arial"/>
                <w:b/>
                <w:sz w:val="16"/>
                <w:szCs w:val="16"/>
              </w:rPr>
            </w:pPr>
            <w:r w:rsidRPr="00664FAE">
              <w:rPr>
                <w:rFonts w:ascii="Arial" w:hAnsi="Arial" w:cs="Arial"/>
                <w:b/>
                <w:sz w:val="16"/>
                <w:szCs w:val="16"/>
              </w:rPr>
              <w:t xml:space="preserve">BCKLWN </w:t>
            </w:r>
          </w:p>
        </w:tc>
        <w:tc>
          <w:tcPr>
            <w:tcW w:w="2372" w:type="dxa"/>
          </w:tcPr>
          <w:p w:rsidR="00457A30" w:rsidRPr="00664FAE" w:rsidRDefault="00457A30" w:rsidP="00457A30">
            <w:pPr>
              <w:rPr>
                <w:rFonts w:ascii="Arial" w:hAnsi="Arial" w:cs="Arial"/>
                <w:sz w:val="16"/>
                <w:szCs w:val="16"/>
              </w:rPr>
            </w:pPr>
            <w:r w:rsidRPr="00664FAE">
              <w:rPr>
                <w:rFonts w:ascii="Arial" w:hAnsi="Arial" w:cs="Arial"/>
                <w:sz w:val="16"/>
                <w:szCs w:val="16"/>
              </w:rPr>
              <w:t>Business Rates Review for the Pavilion</w:t>
            </w:r>
          </w:p>
          <w:p w:rsidR="00457A30" w:rsidRPr="00664FAE" w:rsidRDefault="00457A30" w:rsidP="00457A30">
            <w:pPr>
              <w:rPr>
                <w:rFonts w:ascii="Arial" w:hAnsi="Arial" w:cs="Arial"/>
                <w:sz w:val="16"/>
                <w:szCs w:val="16"/>
              </w:rPr>
            </w:pPr>
          </w:p>
          <w:p w:rsidR="00457A30" w:rsidRPr="00664FAE" w:rsidRDefault="00457A30" w:rsidP="00457A30">
            <w:pPr>
              <w:rPr>
                <w:rFonts w:ascii="Arial" w:hAnsi="Arial" w:cs="Arial"/>
                <w:b/>
                <w:sz w:val="16"/>
                <w:szCs w:val="16"/>
              </w:rPr>
            </w:pPr>
            <w:r w:rsidRPr="00664FAE">
              <w:rPr>
                <w:rFonts w:ascii="Arial" w:hAnsi="Arial" w:cs="Arial"/>
                <w:b/>
                <w:sz w:val="16"/>
                <w:szCs w:val="16"/>
              </w:rPr>
              <w:t xml:space="preserve"> </w:t>
            </w:r>
          </w:p>
          <w:p w:rsidR="00457A30" w:rsidRPr="00664FAE" w:rsidRDefault="00457A30" w:rsidP="00457A30">
            <w:pPr>
              <w:jc w:val="both"/>
              <w:rPr>
                <w:rFonts w:ascii="Arial" w:hAnsi="Arial" w:cs="Arial"/>
                <w:b/>
                <w:sz w:val="16"/>
                <w:szCs w:val="16"/>
              </w:rPr>
            </w:pPr>
          </w:p>
        </w:tc>
        <w:tc>
          <w:tcPr>
            <w:tcW w:w="2741" w:type="dxa"/>
          </w:tcPr>
          <w:p w:rsidR="00457A30" w:rsidRPr="00664FAE" w:rsidRDefault="00457A30" w:rsidP="00457A30">
            <w:pPr>
              <w:jc w:val="both"/>
              <w:rPr>
                <w:rFonts w:ascii="Arial" w:hAnsi="Arial" w:cs="Arial"/>
                <w:b/>
                <w:sz w:val="16"/>
                <w:szCs w:val="16"/>
              </w:rPr>
            </w:pPr>
            <w:r w:rsidRPr="00664FAE">
              <w:rPr>
                <w:rFonts w:ascii="Arial" w:hAnsi="Arial" w:cs="Arial"/>
                <w:b/>
                <w:sz w:val="16"/>
                <w:szCs w:val="16"/>
              </w:rPr>
              <w:t>Resolved to complete the relevant form to apply for Small Business Rates</w:t>
            </w:r>
          </w:p>
        </w:tc>
      </w:tr>
      <w:tr w:rsidR="00457A30" w:rsidRPr="0026572E" w:rsidTr="00664FAE">
        <w:trPr>
          <w:trHeight w:val="377"/>
        </w:trPr>
        <w:tc>
          <w:tcPr>
            <w:tcW w:w="2377" w:type="dxa"/>
          </w:tcPr>
          <w:p w:rsidR="00457A30" w:rsidRPr="00664FAE" w:rsidRDefault="00457A30" w:rsidP="00457A30">
            <w:pPr>
              <w:rPr>
                <w:rFonts w:ascii="Arial" w:hAnsi="Arial" w:cs="Arial"/>
                <w:sz w:val="16"/>
                <w:szCs w:val="16"/>
              </w:rPr>
            </w:pPr>
            <w:r w:rsidRPr="00664FAE">
              <w:rPr>
                <w:rFonts w:ascii="Arial" w:hAnsi="Arial" w:cs="Arial"/>
                <w:b/>
                <w:sz w:val="16"/>
                <w:szCs w:val="16"/>
              </w:rPr>
              <w:t>King’s Lynn Oil Heating Club</w:t>
            </w:r>
            <w:r w:rsidRPr="00664FAE">
              <w:rPr>
                <w:rFonts w:ascii="Arial" w:hAnsi="Arial" w:cs="Arial"/>
                <w:sz w:val="16"/>
                <w:szCs w:val="16"/>
              </w:rPr>
              <w:t xml:space="preserve"> </w:t>
            </w:r>
          </w:p>
          <w:p w:rsidR="00457A30" w:rsidRPr="00664FAE" w:rsidRDefault="00457A30" w:rsidP="00457A30">
            <w:pPr>
              <w:jc w:val="both"/>
              <w:rPr>
                <w:rFonts w:ascii="Arial" w:hAnsi="Arial" w:cs="Arial"/>
                <w:b/>
                <w:sz w:val="16"/>
                <w:szCs w:val="16"/>
              </w:rPr>
            </w:pPr>
          </w:p>
        </w:tc>
        <w:tc>
          <w:tcPr>
            <w:tcW w:w="2372" w:type="dxa"/>
          </w:tcPr>
          <w:p w:rsidR="00457A30" w:rsidRPr="00664FAE" w:rsidRDefault="00457A30" w:rsidP="00457A30">
            <w:pPr>
              <w:rPr>
                <w:rFonts w:ascii="Arial" w:hAnsi="Arial" w:cs="Arial"/>
                <w:sz w:val="16"/>
                <w:szCs w:val="16"/>
              </w:rPr>
            </w:pPr>
            <w:r w:rsidRPr="00664FAE">
              <w:rPr>
                <w:rFonts w:ascii="Arial" w:hAnsi="Arial" w:cs="Arial"/>
                <w:sz w:val="16"/>
                <w:szCs w:val="16"/>
              </w:rPr>
              <w:t>Information Leaflets.</w:t>
            </w:r>
          </w:p>
          <w:p w:rsidR="00457A30" w:rsidRPr="00664FAE" w:rsidRDefault="00457A30" w:rsidP="00457A30">
            <w:pPr>
              <w:rPr>
                <w:rFonts w:ascii="Arial" w:hAnsi="Arial" w:cs="Arial"/>
                <w:b/>
                <w:sz w:val="16"/>
                <w:szCs w:val="16"/>
              </w:rPr>
            </w:pPr>
          </w:p>
        </w:tc>
        <w:tc>
          <w:tcPr>
            <w:tcW w:w="2741" w:type="dxa"/>
          </w:tcPr>
          <w:p w:rsidR="00457A30" w:rsidRPr="00664FAE" w:rsidRDefault="00457A30" w:rsidP="00457A30">
            <w:pPr>
              <w:rPr>
                <w:rFonts w:ascii="Arial" w:hAnsi="Arial" w:cs="Arial"/>
                <w:b/>
                <w:sz w:val="16"/>
                <w:szCs w:val="16"/>
              </w:rPr>
            </w:pPr>
            <w:r w:rsidRPr="00664FAE">
              <w:rPr>
                <w:rFonts w:ascii="Arial" w:hAnsi="Arial" w:cs="Arial"/>
                <w:b/>
                <w:sz w:val="16"/>
                <w:szCs w:val="16"/>
              </w:rPr>
              <w:t>No Action Required.</w:t>
            </w:r>
          </w:p>
          <w:p w:rsidR="00457A30" w:rsidRPr="00664FAE" w:rsidRDefault="00457A30" w:rsidP="00457A30">
            <w:pPr>
              <w:jc w:val="both"/>
              <w:rPr>
                <w:rFonts w:ascii="Arial" w:hAnsi="Arial" w:cs="Arial"/>
                <w:b/>
                <w:sz w:val="16"/>
                <w:szCs w:val="16"/>
              </w:rPr>
            </w:pPr>
          </w:p>
        </w:tc>
      </w:tr>
      <w:tr w:rsidR="00457A30" w:rsidRPr="0026572E" w:rsidTr="00664FAE">
        <w:tc>
          <w:tcPr>
            <w:tcW w:w="2377" w:type="dxa"/>
          </w:tcPr>
          <w:p w:rsidR="00457A30" w:rsidRPr="00664FAE" w:rsidRDefault="00457A30" w:rsidP="00457A30">
            <w:pPr>
              <w:rPr>
                <w:rFonts w:ascii="Arial" w:hAnsi="Arial" w:cs="Arial"/>
                <w:b/>
                <w:sz w:val="16"/>
                <w:szCs w:val="16"/>
              </w:rPr>
            </w:pPr>
            <w:r w:rsidRPr="00664FAE">
              <w:rPr>
                <w:rFonts w:ascii="Arial" w:hAnsi="Arial" w:cs="Arial"/>
                <w:b/>
                <w:sz w:val="16"/>
                <w:szCs w:val="16"/>
              </w:rPr>
              <w:t>E-mail from resident</w:t>
            </w:r>
            <w:r w:rsidRPr="00664FAE">
              <w:rPr>
                <w:rFonts w:ascii="Arial" w:hAnsi="Arial" w:cs="Arial"/>
                <w:sz w:val="16"/>
                <w:szCs w:val="16"/>
              </w:rPr>
              <w:t xml:space="preserve"> </w:t>
            </w:r>
          </w:p>
          <w:p w:rsidR="00457A30" w:rsidRPr="00664FAE" w:rsidRDefault="00457A30" w:rsidP="00457A30">
            <w:pPr>
              <w:rPr>
                <w:rFonts w:ascii="Arial" w:hAnsi="Arial" w:cs="Arial"/>
                <w:b/>
                <w:sz w:val="16"/>
                <w:szCs w:val="16"/>
              </w:rPr>
            </w:pPr>
          </w:p>
        </w:tc>
        <w:tc>
          <w:tcPr>
            <w:tcW w:w="2372" w:type="dxa"/>
          </w:tcPr>
          <w:p w:rsidR="00457A30" w:rsidRPr="00664FAE" w:rsidRDefault="00457A30" w:rsidP="00457A30">
            <w:pPr>
              <w:rPr>
                <w:rFonts w:ascii="Arial" w:hAnsi="Arial" w:cs="Arial"/>
                <w:sz w:val="16"/>
                <w:szCs w:val="16"/>
              </w:rPr>
            </w:pPr>
            <w:r w:rsidRPr="00664FAE">
              <w:rPr>
                <w:rFonts w:ascii="Arial" w:hAnsi="Arial" w:cs="Arial"/>
                <w:sz w:val="16"/>
                <w:szCs w:val="16"/>
              </w:rPr>
              <w:t>R</w:t>
            </w:r>
            <w:r w:rsidRPr="00664FAE">
              <w:rPr>
                <w:rFonts w:ascii="Arial" w:hAnsi="Arial" w:cs="Arial"/>
                <w:sz w:val="16"/>
                <w:szCs w:val="16"/>
              </w:rPr>
              <w:t>eporting overgrown hedges and a request for a footpath in Tower Road to the bus stop.</w:t>
            </w:r>
          </w:p>
        </w:tc>
        <w:tc>
          <w:tcPr>
            <w:tcW w:w="2741" w:type="dxa"/>
          </w:tcPr>
          <w:p w:rsidR="00457A30" w:rsidRPr="00664FAE" w:rsidRDefault="00457A30" w:rsidP="00457A30">
            <w:pPr>
              <w:jc w:val="both"/>
              <w:rPr>
                <w:rFonts w:ascii="Arial" w:hAnsi="Arial" w:cs="Arial"/>
                <w:b/>
                <w:sz w:val="16"/>
                <w:szCs w:val="16"/>
              </w:rPr>
            </w:pPr>
            <w:r w:rsidRPr="00664FAE">
              <w:rPr>
                <w:rFonts w:ascii="Arial" w:hAnsi="Arial" w:cs="Arial"/>
                <w:b/>
                <w:sz w:val="16"/>
                <w:szCs w:val="16"/>
              </w:rPr>
              <w:t>Clerk advised that the complaint had been referred to Norfolk C C. Highways.</w:t>
            </w:r>
          </w:p>
        </w:tc>
      </w:tr>
      <w:tr w:rsidR="00457A30" w:rsidRPr="0026572E" w:rsidTr="00664FAE">
        <w:tc>
          <w:tcPr>
            <w:tcW w:w="2377" w:type="dxa"/>
          </w:tcPr>
          <w:p w:rsidR="00457A30" w:rsidRPr="00664FAE" w:rsidRDefault="00457A30" w:rsidP="00457A30">
            <w:pPr>
              <w:rPr>
                <w:rFonts w:ascii="Arial" w:hAnsi="Arial" w:cs="Arial"/>
                <w:b/>
                <w:sz w:val="16"/>
                <w:szCs w:val="16"/>
              </w:rPr>
            </w:pPr>
            <w:r w:rsidRPr="00664FAE">
              <w:rPr>
                <w:rFonts w:ascii="Arial" w:hAnsi="Arial" w:cs="Arial"/>
                <w:b/>
                <w:sz w:val="16"/>
                <w:szCs w:val="16"/>
              </w:rPr>
              <w:t>E-Mail from Resident</w:t>
            </w:r>
          </w:p>
          <w:p w:rsidR="00457A30" w:rsidRPr="00664FAE" w:rsidRDefault="00457A30" w:rsidP="00457A30">
            <w:pPr>
              <w:rPr>
                <w:rFonts w:ascii="Arial" w:hAnsi="Arial" w:cs="Arial"/>
                <w:b/>
                <w:sz w:val="16"/>
                <w:szCs w:val="16"/>
              </w:rPr>
            </w:pPr>
          </w:p>
        </w:tc>
        <w:tc>
          <w:tcPr>
            <w:tcW w:w="2372" w:type="dxa"/>
          </w:tcPr>
          <w:p w:rsidR="00457A30" w:rsidRPr="00664FAE" w:rsidRDefault="00457A30" w:rsidP="00457A30">
            <w:pPr>
              <w:rPr>
                <w:rFonts w:ascii="Arial" w:hAnsi="Arial" w:cs="Arial"/>
                <w:sz w:val="16"/>
                <w:szCs w:val="16"/>
              </w:rPr>
            </w:pPr>
            <w:r w:rsidRPr="00664FAE">
              <w:rPr>
                <w:rFonts w:ascii="Arial" w:hAnsi="Arial" w:cs="Arial"/>
                <w:sz w:val="16"/>
                <w:szCs w:val="16"/>
              </w:rPr>
              <w:t>Request for copy of the minutes relating to the matter of overgrown hedges/trees.</w:t>
            </w:r>
          </w:p>
          <w:p w:rsidR="00457A30" w:rsidRPr="00664FAE" w:rsidRDefault="00457A30" w:rsidP="00457A30">
            <w:pPr>
              <w:rPr>
                <w:rFonts w:ascii="Arial" w:hAnsi="Arial" w:cs="Arial"/>
                <w:sz w:val="16"/>
                <w:szCs w:val="16"/>
              </w:rPr>
            </w:pPr>
          </w:p>
          <w:p w:rsidR="00457A30" w:rsidRPr="00664FAE" w:rsidRDefault="00457A30" w:rsidP="00457A30">
            <w:pPr>
              <w:rPr>
                <w:rFonts w:ascii="Arial" w:hAnsi="Arial" w:cs="Arial"/>
                <w:b/>
                <w:sz w:val="16"/>
                <w:szCs w:val="16"/>
              </w:rPr>
            </w:pPr>
            <w:r w:rsidRPr="00664FAE">
              <w:rPr>
                <w:rFonts w:ascii="Arial" w:hAnsi="Arial" w:cs="Arial"/>
                <w:b/>
                <w:sz w:val="16"/>
                <w:szCs w:val="16"/>
              </w:rPr>
              <w:t xml:space="preserve"> </w:t>
            </w:r>
          </w:p>
        </w:tc>
        <w:tc>
          <w:tcPr>
            <w:tcW w:w="2741" w:type="dxa"/>
          </w:tcPr>
          <w:p w:rsidR="00457A30" w:rsidRPr="00664FAE" w:rsidRDefault="00457A30" w:rsidP="00457A30">
            <w:pPr>
              <w:jc w:val="both"/>
              <w:rPr>
                <w:rFonts w:ascii="Arial" w:hAnsi="Arial" w:cs="Arial"/>
                <w:b/>
                <w:sz w:val="16"/>
                <w:szCs w:val="16"/>
              </w:rPr>
            </w:pPr>
            <w:r w:rsidRPr="00664FAE">
              <w:rPr>
                <w:rFonts w:ascii="Arial" w:hAnsi="Arial" w:cs="Arial"/>
                <w:b/>
                <w:sz w:val="16"/>
                <w:szCs w:val="16"/>
              </w:rPr>
              <w:t>Clerk advised that the relevant minutes had been supplied to the resident as requested.</w:t>
            </w:r>
          </w:p>
        </w:tc>
      </w:tr>
    </w:tbl>
    <w:p w:rsidR="00CC644E" w:rsidRDefault="00CC644E" w:rsidP="00664FAE">
      <w:pPr>
        <w:jc w:val="right"/>
        <w:rPr>
          <w:b/>
        </w:rPr>
      </w:pPr>
      <w:r>
        <w:rPr>
          <w:b/>
        </w:rPr>
        <w:lastRenderedPageBreak/>
        <w:t xml:space="preserve">             </w:t>
      </w:r>
      <w:r w:rsidR="00664FAE">
        <w:rPr>
          <w:b/>
        </w:rPr>
        <w:t>PAGE 41/15</w:t>
      </w:r>
    </w:p>
    <w:p w:rsidR="000329FC" w:rsidRPr="00045614" w:rsidRDefault="000329FC" w:rsidP="00045614">
      <w:pPr>
        <w:spacing w:after="0" w:line="240" w:lineRule="auto"/>
        <w:ind w:left="-142"/>
        <w:rPr>
          <w:rFonts w:ascii="Arial" w:hAnsi="Arial" w:cs="Arial"/>
          <w:b/>
          <w:sz w:val="20"/>
          <w:szCs w:val="20"/>
        </w:rPr>
      </w:pPr>
      <w:r>
        <w:rPr>
          <w:b/>
        </w:rPr>
        <w:t xml:space="preserve">   </w:t>
      </w:r>
      <w:r w:rsidR="00541784">
        <w:rPr>
          <w:b/>
        </w:rPr>
        <w:t xml:space="preserve">              </w:t>
      </w:r>
      <w:r w:rsidR="00664FAE">
        <w:rPr>
          <w:b/>
        </w:rPr>
        <w:t xml:space="preserve">    </w:t>
      </w:r>
      <w:r w:rsidRPr="00045614">
        <w:rPr>
          <w:rFonts w:ascii="Arial" w:hAnsi="Arial" w:cs="Arial"/>
          <w:b/>
          <w:sz w:val="20"/>
          <w:szCs w:val="20"/>
        </w:rPr>
        <w:t xml:space="preserve">The Clerk advised that there was another item of correspondence which should     </w:t>
      </w:r>
    </w:p>
    <w:p w:rsidR="000329FC" w:rsidRPr="00045614" w:rsidRDefault="000329FC" w:rsidP="00045614">
      <w:pPr>
        <w:spacing w:after="0" w:line="240" w:lineRule="auto"/>
        <w:ind w:left="-142"/>
        <w:rPr>
          <w:rFonts w:ascii="Arial" w:hAnsi="Arial" w:cs="Arial"/>
          <w:b/>
          <w:sz w:val="20"/>
          <w:szCs w:val="20"/>
        </w:rPr>
      </w:pPr>
      <w:r w:rsidRPr="00045614">
        <w:rPr>
          <w:rFonts w:ascii="Arial" w:hAnsi="Arial" w:cs="Arial"/>
          <w:b/>
          <w:sz w:val="20"/>
          <w:szCs w:val="20"/>
        </w:rPr>
        <w:t xml:space="preserve">   </w:t>
      </w:r>
      <w:r w:rsidR="00541784" w:rsidRPr="00045614">
        <w:rPr>
          <w:rFonts w:ascii="Arial" w:hAnsi="Arial" w:cs="Arial"/>
          <w:b/>
          <w:sz w:val="20"/>
          <w:szCs w:val="20"/>
        </w:rPr>
        <w:t xml:space="preserve">                b</w:t>
      </w:r>
      <w:r w:rsidRPr="00045614">
        <w:rPr>
          <w:rFonts w:ascii="Arial" w:hAnsi="Arial" w:cs="Arial"/>
          <w:b/>
          <w:sz w:val="20"/>
          <w:szCs w:val="20"/>
        </w:rPr>
        <w:t>e discussed in committee.</w:t>
      </w:r>
    </w:p>
    <w:p w:rsidR="00541784" w:rsidRPr="00045614" w:rsidRDefault="00541784" w:rsidP="00045614">
      <w:pPr>
        <w:spacing w:after="0" w:line="240" w:lineRule="auto"/>
        <w:ind w:left="-142"/>
        <w:rPr>
          <w:rFonts w:ascii="Arial" w:hAnsi="Arial" w:cs="Arial"/>
          <w:b/>
          <w:sz w:val="20"/>
          <w:szCs w:val="20"/>
        </w:rPr>
      </w:pPr>
      <w:r w:rsidRPr="00045614">
        <w:rPr>
          <w:rFonts w:ascii="Arial" w:hAnsi="Arial" w:cs="Arial"/>
          <w:b/>
          <w:sz w:val="20"/>
          <w:szCs w:val="20"/>
        </w:rPr>
        <w:tab/>
        <w:t xml:space="preserve">  </w:t>
      </w:r>
    </w:p>
    <w:p w:rsidR="00541784" w:rsidRPr="00045614" w:rsidRDefault="00541784" w:rsidP="00045614">
      <w:pPr>
        <w:spacing w:after="0" w:line="240" w:lineRule="auto"/>
        <w:ind w:left="-142"/>
        <w:rPr>
          <w:rFonts w:ascii="Arial" w:hAnsi="Arial" w:cs="Arial"/>
          <w:b/>
          <w:sz w:val="20"/>
          <w:szCs w:val="20"/>
        </w:rPr>
      </w:pPr>
      <w:r w:rsidRPr="00045614">
        <w:rPr>
          <w:rFonts w:ascii="Arial" w:hAnsi="Arial" w:cs="Arial"/>
          <w:b/>
          <w:sz w:val="20"/>
          <w:szCs w:val="20"/>
        </w:rPr>
        <w:t xml:space="preserve">                   Action: The council resolved to go into closed session to discuss the matter.</w:t>
      </w:r>
    </w:p>
    <w:p w:rsidR="00541784" w:rsidRPr="00045614" w:rsidRDefault="00541784" w:rsidP="00045614">
      <w:pPr>
        <w:spacing w:after="0" w:line="240" w:lineRule="auto"/>
        <w:ind w:left="-142"/>
        <w:rPr>
          <w:rFonts w:ascii="Arial" w:hAnsi="Arial" w:cs="Arial"/>
          <w:b/>
          <w:sz w:val="20"/>
          <w:szCs w:val="20"/>
        </w:rPr>
      </w:pPr>
    </w:p>
    <w:p w:rsidR="00541784" w:rsidRPr="00045614" w:rsidRDefault="00541784" w:rsidP="00045614">
      <w:pPr>
        <w:spacing w:after="0" w:line="240" w:lineRule="auto"/>
        <w:ind w:left="-142"/>
        <w:rPr>
          <w:rFonts w:ascii="Arial" w:hAnsi="Arial" w:cs="Arial"/>
          <w:b/>
          <w:sz w:val="20"/>
          <w:szCs w:val="20"/>
        </w:rPr>
      </w:pPr>
      <w:r w:rsidRPr="00045614">
        <w:rPr>
          <w:rFonts w:ascii="Arial" w:hAnsi="Arial" w:cs="Arial"/>
          <w:b/>
          <w:sz w:val="20"/>
          <w:szCs w:val="20"/>
        </w:rPr>
        <w:tab/>
      </w:r>
      <w:r w:rsidRPr="00045614">
        <w:rPr>
          <w:rFonts w:ascii="Arial" w:hAnsi="Arial" w:cs="Arial"/>
          <w:b/>
          <w:sz w:val="20"/>
          <w:szCs w:val="20"/>
        </w:rPr>
        <w:tab/>
      </w:r>
    </w:p>
    <w:p w:rsidR="00541784" w:rsidRPr="00045614" w:rsidRDefault="00541784" w:rsidP="00045614">
      <w:pPr>
        <w:spacing w:after="0" w:line="240" w:lineRule="auto"/>
        <w:ind w:left="-142"/>
        <w:rPr>
          <w:rFonts w:ascii="Arial" w:hAnsi="Arial" w:cs="Arial"/>
          <w:b/>
          <w:sz w:val="20"/>
          <w:szCs w:val="20"/>
        </w:rPr>
      </w:pPr>
    </w:p>
    <w:p w:rsidR="00541784" w:rsidRPr="00045614" w:rsidRDefault="00541784" w:rsidP="00045614">
      <w:pPr>
        <w:ind w:left="-142" w:firstLine="720"/>
        <w:rPr>
          <w:rFonts w:ascii="Arial" w:hAnsi="Arial" w:cs="Arial"/>
          <w:sz w:val="20"/>
          <w:szCs w:val="20"/>
        </w:rPr>
      </w:pPr>
      <w:r w:rsidRPr="00045614">
        <w:rPr>
          <w:rFonts w:ascii="Arial" w:hAnsi="Arial" w:cs="Arial"/>
          <w:b/>
          <w:sz w:val="20"/>
          <w:szCs w:val="20"/>
        </w:rPr>
        <w:t xml:space="preserve">     </w:t>
      </w:r>
      <w:r w:rsidRPr="00045614">
        <w:rPr>
          <w:rFonts w:ascii="Arial" w:hAnsi="Arial" w:cs="Arial"/>
          <w:sz w:val="20"/>
          <w:szCs w:val="20"/>
        </w:rPr>
        <w:t>The C</w:t>
      </w:r>
      <w:r w:rsidRPr="00045614">
        <w:rPr>
          <w:rFonts w:ascii="Arial" w:hAnsi="Arial" w:cs="Arial"/>
          <w:sz w:val="20"/>
          <w:szCs w:val="20"/>
        </w:rPr>
        <w:t>hairman</w:t>
      </w:r>
      <w:r w:rsidRPr="00045614">
        <w:rPr>
          <w:rFonts w:ascii="Arial" w:hAnsi="Arial" w:cs="Arial"/>
          <w:sz w:val="20"/>
          <w:szCs w:val="20"/>
        </w:rPr>
        <w:t xml:space="preserve"> </w:t>
      </w:r>
      <w:r w:rsidR="00664FAE">
        <w:rPr>
          <w:rFonts w:ascii="Arial" w:hAnsi="Arial" w:cs="Arial"/>
          <w:sz w:val="20"/>
          <w:szCs w:val="20"/>
        </w:rPr>
        <w:t xml:space="preserve">left </w:t>
      </w:r>
      <w:r w:rsidRPr="00045614">
        <w:rPr>
          <w:rFonts w:ascii="Arial" w:hAnsi="Arial" w:cs="Arial"/>
          <w:sz w:val="20"/>
          <w:szCs w:val="20"/>
        </w:rPr>
        <w:t xml:space="preserve">the meeting at </w:t>
      </w:r>
      <w:r w:rsidRPr="00045614">
        <w:rPr>
          <w:rFonts w:ascii="Arial" w:hAnsi="Arial" w:cs="Arial"/>
          <w:sz w:val="20"/>
          <w:szCs w:val="20"/>
        </w:rPr>
        <w:t>10.14</w:t>
      </w:r>
      <w:r w:rsidRPr="00045614">
        <w:rPr>
          <w:rFonts w:ascii="Arial" w:hAnsi="Arial" w:cs="Arial"/>
          <w:sz w:val="20"/>
          <w:szCs w:val="20"/>
        </w:rPr>
        <w:t xml:space="preserve"> p.m.</w:t>
      </w:r>
    </w:p>
    <w:p w:rsidR="00541784" w:rsidRPr="00045614" w:rsidRDefault="00541784" w:rsidP="00045614">
      <w:pPr>
        <w:ind w:left="851"/>
        <w:rPr>
          <w:rFonts w:ascii="Arial" w:hAnsi="Arial" w:cs="Arial"/>
          <w:sz w:val="20"/>
          <w:szCs w:val="20"/>
        </w:rPr>
      </w:pPr>
    </w:p>
    <w:p w:rsidR="00541784" w:rsidRPr="00045614" w:rsidRDefault="00541784" w:rsidP="00045614">
      <w:pPr>
        <w:spacing w:after="0" w:line="240" w:lineRule="auto"/>
        <w:ind w:left="851"/>
        <w:jc w:val="both"/>
        <w:rPr>
          <w:rFonts w:ascii="Arial" w:hAnsi="Arial" w:cs="Arial"/>
          <w:b/>
          <w:color w:val="000000" w:themeColor="text1"/>
          <w:sz w:val="20"/>
          <w:szCs w:val="20"/>
        </w:rPr>
      </w:pPr>
      <w:r w:rsidRPr="00045614">
        <w:rPr>
          <w:rFonts w:ascii="Arial" w:hAnsi="Arial" w:cs="Arial"/>
          <w:b/>
          <w:color w:val="000000" w:themeColor="text1"/>
          <w:sz w:val="20"/>
          <w:szCs w:val="20"/>
        </w:rPr>
        <w:t>The meeting continued in the absenc</w:t>
      </w:r>
      <w:r w:rsidRPr="00045614">
        <w:rPr>
          <w:rFonts w:ascii="Arial" w:hAnsi="Arial" w:cs="Arial"/>
          <w:b/>
          <w:color w:val="000000" w:themeColor="text1"/>
          <w:sz w:val="20"/>
          <w:szCs w:val="20"/>
        </w:rPr>
        <w:t>e of the press and public at 10.16</w:t>
      </w:r>
      <w:r w:rsidRPr="00045614">
        <w:rPr>
          <w:rFonts w:ascii="Arial" w:hAnsi="Arial" w:cs="Arial"/>
          <w:b/>
          <w:color w:val="000000" w:themeColor="text1"/>
          <w:sz w:val="20"/>
          <w:szCs w:val="20"/>
        </w:rPr>
        <w:t>.p.m. (not for publication). By virtue of Section 100(A) Para 4 of the Local Government Act 1972. The item being of a confidential nature.</w:t>
      </w:r>
    </w:p>
    <w:p w:rsidR="00541784" w:rsidRPr="00045614" w:rsidRDefault="00541784" w:rsidP="00045614">
      <w:pPr>
        <w:spacing w:after="0" w:line="240" w:lineRule="auto"/>
        <w:ind w:left="851"/>
        <w:jc w:val="both"/>
        <w:rPr>
          <w:rFonts w:ascii="Arial" w:hAnsi="Arial" w:cs="Arial"/>
          <w:b/>
          <w:color w:val="000000" w:themeColor="text1"/>
          <w:sz w:val="20"/>
          <w:szCs w:val="20"/>
        </w:rPr>
      </w:pPr>
    </w:p>
    <w:p w:rsidR="00045614" w:rsidRPr="00664FAE" w:rsidRDefault="00045614" w:rsidP="00541784">
      <w:pPr>
        <w:spacing w:after="0" w:line="240" w:lineRule="auto"/>
        <w:rPr>
          <w:rFonts w:ascii="Arial" w:hAnsi="Arial" w:cs="Arial"/>
          <w:sz w:val="20"/>
          <w:szCs w:val="20"/>
        </w:rPr>
      </w:pPr>
    </w:p>
    <w:p w:rsidR="00CC644E" w:rsidRPr="00664FAE" w:rsidRDefault="00CC644E" w:rsidP="008C5EC4">
      <w:pPr>
        <w:pStyle w:val="ListParagraph"/>
        <w:numPr>
          <w:ilvl w:val="0"/>
          <w:numId w:val="1"/>
        </w:numPr>
        <w:spacing w:after="0" w:line="240" w:lineRule="auto"/>
        <w:rPr>
          <w:rFonts w:ascii="Arial" w:hAnsi="Arial" w:cs="Arial"/>
          <w:b/>
          <w:sz w:val="20"/>
          <w:szCs w:val="20"/>
          <w:u w:val="single"/>
        </w:rPr>
      </w:pPr>
      <w:r w:rsidRPr="00664FAE">
        <w:rPr>
          <w:rFonts w:ascii="Arial" w:hAnsi="Arial" w:cs="Arial"/>
          <w:b/>
          <w:sz w:val="20"/>
          <w:szCs w:val="20"/>
          <w:u w:val="single"/>
        </w:rPr>
        <w:t>MEMBERS COMMENTS</w:t>
      </w:r>
    </w:p>
    <w:p w:rsidR="00CC644E" w:rsidRPr="00664FAE" w:rsidRDefault="00CC644E" w:rsidP="00CC644E">
      <w:pPr>
        <w:pStyle w:val="ListParagraph"/>
        <w:spacing w:after="0" w:line="240" w:lineRule="auto"/>
        <w:ind w:left="786"/>
        <w:rPr>
          <w:rFonts w:ascii="Arial" w:hAnsi="Arial" w:cs="Arial"/>
          <w:b/>
          <w:sz w:val="20"/>
          <w:szCs w:val="20"/>
          <w:u w:val="single"/>
        </w:rPr>
      </w:pPr>
    </w:p>
    <w:p w:rsidR="00BC319E" w:rsidRPr="00664FAE" w:rsidRDefault="00CC644E" w:rsidP="00CC644E">
      <w:pPr>
        <w:pStyle w:val="ListParagraph"/>
        <w:spacing w:after="0" w:line="240" w:lineRule="auto"/>
        <w:ind w:left="786"/>
        <w:rPr>
          <w:rFonts w:ascii="Arial" w:hAnsi="Arial" w:cs="Arial"/>
          <w:sz w:val="20"/>
          <w:szCs w:val="20"/>
        </w:rPr>
      </w:pPr>
      <w:r w:rsidRPr="00664FAE">
        <w:rPr>
          <w:rFonts w:ascii="Arial" w:hAnsi="Arial" w:cs="Arial"/>
          <w:sz w:val="20"/>
          <w:szCs w:val="20"/>
        </w:rPr>
        <w:t xml:space="preserve">Cllr Shepperson </w:t>
      </w:r>
      <w:r w:rsidR="00BC319E" w:rsidRPr="00664FAE">
        <w:rPr>
          <w:rFonts w:ascii="Arial" w:hAnsi="Arial" w:cs="Arial"/>
          <w:sz w:val="20"/>
          <w:szCs w:val="20"/>
        </w:rPr>
        <w:t>advised that he and Cllrs Howling and Phelps had not yet met to discuss the Public Rights of Way. He reported that the Clerk had circulated the maps of the Public Rights of Way that she ha</w:t>
      </w:r>
      <w:r w:rsidR="005E0E10">
        <w:rPr>
          <w:rFonts w:ascii="Arial" w:hAnsi="Arial" w:cs="Arial"/>
          <w:sz w:val="20"/>
          <w:szCs w:val="20"/>
        </w:rPr>
        <w:t xml:space="preserve">d obtained from </w:t>
      </w:r>
      <w:proofErr w:type="spellStart"/>
      <w:r w:rsidR="005E0E10">
        <w:rPr>
          <w:rFonts w:ascii="Arial" w:hAnsi="Arial" w:cs="Arial"/>
          <w:sz w:val="20"/>
          <w:szCs w:val="20"/>
        </w:rPr>
        <w:t>Norfolk.C.C</w:t>
      </w:r>
      <w:proofErr w:type="spellEnd"/>
      <w:r w:rsidR="005E0E10">
        <w:rPr>
          <w:rFonts w:ascii="Arial" w:hAnsi="Arial" w:cs="Arial"/>
          <w:sz w:val="20"/>
          <w:szCs w:val="20"/>
        </w:rPr>
        <w:t xml:space="preserve">. </w:t>
      </w:r>
      <w:proofErr w:type="gramStart"/>
      <w:r w:rsidR="005E0E10">
        <w:rPr>
          <w:rFonts w:ascii="Arial" w:hAnsi="Arial" w:cs="Arial"/>
          <w:sz w:val="20"/>
          <w:szCs w:val="20"/>
        </w:rPr>
        <w:t>however</w:t>
      </w:r>
      <w:proofErr w:type="gramEnd"/>
      <w:r w:rsidR="005E0E10">
        <w:rPr>
          <w:rFonts w:ascii="Arial" w:hAnsi="Arial" w:cs="Arial"/>
          <w:sz w:val="20"/>
          <w:szCs w:val="20"/>
        </w:rPr>
        <w:t>,</w:t>
      </w:r>
      <w:r w:rsidR="00BC319E" w:rsidRPr="00664FAE">
        <w:rPr>
          <w:rFonts w:ascii="Arial" w:hAnsi="Arial" w:cs="Arial"/>
          <w:sz w:val="20"/>
          <w:szCs w:val="20"/>
        </w:rPr>
        <w:t xml:space="preserve"> after studying them not all of them were correct. He asked if better maps could be obtained.</w:t>
      </w:r>
      <w:bookmarkStart w:id="0" w:name="_GoBack"/>
      <w:bookmarkEnd w:id="0"/>
    </w:p>
    <w:p w:rsidR="00BC319E" w:rsidRPr="00664FAE" w:rsidRDefault="00BC319E" w:rsidP="00CC644E">
      <w:pPr>
        <w:pStyle w:val="ListParagraph"/>
        <w:spacing w:after="0" w:line="240" w:lineRule="auto"/>
        <w:ind w:left="786"/>
        <w:rPr>
          <w:rFonts w:ascii="Arial" w:hAnsi="Arial" w:cs="Arial"/>
          <w:sz w:val="20"/>
          <w:szCs w:val="20"/>
        </w:rPr>
      </w:pPr>
    </w:p>
    <w:p w:rsidR="00BC319E" w:rsidRPr="00664FAE" w:rsidRDefault="00BC319E" w:rsidP="00CC644E">
      <w:pPr>
        <w:pStyle w:val="ListParagraph"/>
        <w:spacing w:after="0" w:line="240" w:lineRule="auto"/>
        <w:ind w:left="786"/>
        <w:rPr>
          <w:rFonts w:ascii="Arial" w:hAnsi="Arial" w:cs="Arial"/>
          <w:sz w:val="20"/>
          <w:szCs w:val="20"/>
        </w:rPr>
      </w:pPr>
      <w:r w:rsidRPr="00664FAE">
        <w:rPr>
          <w:rFonts w:ascii="Arial" w:hAnsi="Arial" w:cs="Arial"/>
          <w:sz w:val="20"/>
          <w:szCs w:val="20"/>
        </w:rPr>
        <w:t>The Clerk replied that Mr Andy Wallace, Norfolk C.C. Highways would be present at the meetings sche</w:t>
      </w:r>
      <w:r w:rsidR="00045614" w:rsidRPr="00664FAE">
        <w:rPr>
          <w:rFonts w:ascii="Arial" w:hAnsi="Arial" w:cs="Arial"/>
          <w:sz w:val="20"/>
          <w:szCs w:val="20"/>
        </w:rPr>
        <w:t>dul</w:t>
      </w:r>
      <w:r w:rsidRPr="00664FAE">
        <w:rPr>
          <w:rFonts w:ascii="Arial" w:hAnsi="Arial" w:cs="Arial"/>
          <w:sz w:val="20"/>
          <w:szCs w:val="20"/>
        </w:rPr>
        <w:t>ed for 18 September 2015 and this could be discussed with him then.</w:t>
      </w:r>
    </w:p>
    <w:p w:rsidR="00BC319E" w:rsidRPr="00664FAE" w:rsidRDefault="00BC319E" w:rsidP="00CC644E">
      <w:pPr>
        <w:pStyle w:val="ListParagraph"/>
        <w:spacing w:after="0" w:line="240" w:lineRule="auto"/>
        <w:ind w:left="786"/>
        <w:rPr>
          <w:rFonts w:ascii="Arial" w:hAnsi="Arial" w:cs="Arial"/>
          <w:sz w:val="20"/>
          <w:szCs w:val="20"/>
        </w:rPr>
      </w:pPr>
    </w:p>
    <w:p w:rsidR="00BC319E" w:rsidRPr="00664FAE" w:rsidRDefault="00BC319E" w:rsidP="00CC644E">
      <w:pPr>
        <w:pStyle w:val="ListParagraph"/>
        <w:spacing w:after="0" w:line="240" w:lineRule="auto"/>
        <w:ind w:left="786"/>
        <w:rPr>
          <w:rFonts w:ascii="Arial" w:hAnsi="Arial" w:cs="Arial"/>
          <w:sz w:val="20"/>
          <w:szCs w:val="20"/>
        </w:rPr>
      </w:pPr>
      <w:r w:rsidRPr="00664FAE">
        <w:rPr>
          <w:rFonts w:ascii="Arial" w:hAnsi="Arial" w:cs="Arial"/>
          <w:sz w:val="20"/>
          <w:szCs w:val="20"/>
        </w:rPr>
        <w:t>The Chairman advised that the railings in the Benn’s Lane car park were loose and needed the posts needed to be concreted in again.</w:t>
      </w:r>
    </w:p>
    <w:p w:rsidR="00BC319E" w:rsidRPr="00664FAE" w:rsidRDefault="00BC319E" w:rsidP="00CC644E">
      <w:pPr>
        <w:pStyle w:val="ListParagraph"/>
        <w:spacing w:after="0" w:line="240" w:lineRule="auto"/>
        <w:ind w:left="786"/>
        <w:rPr>
          <w:rFonts w:ascii="Arial" w:hAnsi="Arial" w:cs="Arial"/>
          <w:sz w:val="20"/>
          <w:szCs w:val="20"/>
        </w:rPr>
      </w:pPr>
    </w:p>
    <w:p w:rsidR="00BC319E" w:rsidRPr="00664FAE" w:rsidRDefault="00BC319E" w:rsidP="00CC644E">
      <w:pPr>
        <w:pStyle w:val="ListParagraph"/>
        <w:spacing w:after="0" w:line="240" w:lineRule="auto"/>
        <w:ind w:left="786"/>
        <w:rPr>
          <w:rFonts w:ascii="Arial" w:hAnsi="Arial" w:cs="Arial"/>
          <w:sz w:val="20"/>
          <w:szCs w:val="20"/>
        </w:rPr>
      </w:pPr>
      <w:r w:rsidRPr="00664FAE">
        <w:rPr>
          <w:rFonts w:ascii="Arial" w:hAnsi="Arial" w:cs="Arial"/>
          <w:sz w:val="20"/>
          <w:szCs w:val="20"/>
        </w:rPr>
        <w:t>The Clerk advised that she would contact WN Surfacing to request that they carry out the work as remedial work to the car park.</w:t>
      </w:r>
    </w:p>
    <w:p w:rsidR="00BC319E" w:rsidRPr="00664FAE" w:rsidRDefault="00BC319E" w:rsidP="00CC644E">
      <w:pPr>
        <w:pStyle w:val="ListParagraph"/>
        <w:spacing w:after="0" w:line="240" w:lineRule="auto"/>
        <w:ind w:left="786"/>
        <w:rPr>
          <w:rFonts w:ascii="Arial" w:hAnsi="Arial" w:cs="Arial"/>
          <w:sz w:val="20"/>
          <w:szCs w:val="20"/>
        </w:rPr>
      </w:pPr>
    </w:p>
    <w:p w:rsidR="00BC319E" w:rsidRPr="00664FAE" w:rsidRDefault="00BC319E" w:rsidP="00CC644E">
      <w:pPr>
        <w:pStyle w:val="ListParagraph"/>
        <w:spacing w:after="0" w:line="240" w:lineRule="auto"/>
        <w:ind w:left="786"/>
        <w:rPr>
          <w:rFonts w:ascii="Arial" w:hAnsi="Arial" w:cs="Arial"/>
          <w:sz w:val="20"/>
          <w:szCs w:val="20"/>
        </w:rPr>
      </w:pPr>
      <w:r w:rsidRPr="00664FAE">
        <w:rPr>
          <w:rFonts w:ascii="Arial" w:hAnsi="Arial" w:cs="Arial"/>
          <w:sz w:val="20"/>
          <w:szCs w:val="20"/>
        </w:rPr>
        <w:t>Cllr Shepperson advised that Norfolk C.C. had resurfaced the remainder of Tuxhill Road and he had seemed to be correct when he had suggested that they had resurfaced Wrong Lane in error.</w:t>
      </w:r>
    </w:p>
    <w:p w:rsidR="00BC319E" w:rsidRPr="00664FAE" w:rsidRDefault="00BC319E" w:rsidP="00CC644E">
      <w:pPr>
        <w:pStyle w:val="ListParagraph"/>
        <w:spacing w:after="0" w:line="240" w:lineRule="auto"/>
        <w:ind w:left="786"/>
        <w:rPr>
          <w:rFonts w:ascii="Arial" w:hAnsi="Arial" w:cs="Arial"/>
          <w:sz w:val="20"/>
          <w:szCs w:val="20"/>
        </w:rPr>
      </w:pPr>
    </w:p>
    <w:p w:rsidR="00CC644E" w:rsidRPr="00664FAE" w:rsidRDefault="00541784" w:rsidP="00541784">
      <w:pPr>
        <w:pStyle w:val="ListParagraph"/>
        <w:numPr>
          <w:ilvl w:val="0"/>
          <w:numId w:val="1"/>
        </w:numPr>
        <w:spacing w:after="0" w:line="240" w:lineRule="auto"/>
        <w:rPr>
          <w:rFonts w:ascii="Arial" w:hAnsi="Arial" w:cs="Arial"/>
          <w:b/>
          <w:sz w:val="20"/>
          <w:szCs w:val="20"/>
          <w:u w:val="single"/>
        </w:rPr>
      </w:pPr>
      <w:r w:rsidRPr="00664FAE">
        <w:rPr>
          <w:rFonts w:ascii="Arial" w:hAnsi="Arial" w:cs="Arial"/>
          <w:b/>
          <w:sz w:val="20"/>
          <w:szCs w:val="20"/>
          <w:u w:val="single"/>
        </w:rPr>
        <w:t>TO RESOLVE TO GO INTO CLOSED SESSION.</w:t>
      </w:r>
    </w:p>
    <w:p w:rsidR="00541784" w:rsidRPr="00664FAE" w:rsidRDefault="00541784" w:rsidP="00541784">
      <w:pPr>
        <w:pStyle w:val="ListParagraph"/>
        <w:spacing w:after="0" w:line="240" w:lineRule="auto"/>
        <w:ind w:left="786"/>
        <w:rPr>
          <w:rFonts w:ascii="Arial" w:hAnsi="Arial" w:cs="Arial"/>
          <w:b/>
          <w:sz w:val="20"/>
          <w:szCs w:val="20"/>
        </w:rPr>
      </w:pPr>
      <w:r w:rsidRPr="00664FAE">
        <w:rPr>
          <w:rFonts w:ascii="Arial" w:hAnsi="Arial" w:cs="Arial"/>
          <w:b/>
          <w:sz w:val="20"/>
          <w:szCs w:val="20"/>
        </w:rPr>
        <w:t>Action: The council resolved that there was no requirement to go into closed session.</w:t>
      </w:r>
    </w:p>
    <w:p w:rsidR="00541784" w:rsidRPr="00664FAE" w:rsidRDefault="00541784" w:rsidP="00541784">
      <w:pPr>
        <w:pStyle w:val="ListParagraph"/>
        <w:spacing w:after="0" w:line="240" w:lineRule="auto"/>
        <w:ind w:left="786"/>
        <w:rPr>
          <w:rFonts w:ascii="Arial" w:hAnsi="Arial" w:cs="Arial"/>
          <w:sz w:val="20"/>
          <w:szCs w:val="20"/>
        </w:rPr>
      </w:pPr>
    </w:p>
    <w:p w:rsidR="00CC644E" w:rsidRPr="00664FAE" w:rsidRDefault="00CC644E" w:rsidP="00CC644E">
      <w:pPr>
        <w:rPr>
          <w:rFonts w:ascii="Arial" w:hAnsi="Arial" w:cs="Arial"/>
          <w:sz w:val="20"/>
          <w:szCs w:val="20"/>
        </w:rPr>
      </w:pPr>
      <w:r w:rsidRPr="00664FAE">
        <w:rPr>
          <w:rFonts w:ascii="Arial" w:hAnsi="Arial" w:cs="Arial"/>
          <w:sz w:val="20"/>
          <w:szCs w:val="20"/>
        </w:rPr>
        <w:t xml:space="preserve">          </w:t>
      </w:r>
      <w:r w:rsidR="00664FAE">
        <w:rPr>
          <w:rFonts w:ascii="Arial" w:hAnsi="Arial" w:cs="Arial"/>
          <w:sz w:val="20"/>
          <w:szCs w:val="20"/>
        </w:rPr>
        <w:t xml:space="preserve">    </w:t>
      </w:r>
      <w:r w:rsidRPr="00664FAE">
        <w:rPr>
          <w:rFonts w:ascii="Arial" w:hAnsi="Arial" w:cs="Arial"/>
          <w:sz w:val="20"/>
          <w:szCs w:val="20"/>
        </w:rPr>
        <w:t xml:space="preserve"> T</w:t>
      </w:r>
      <w:r w:rsidR="00BC319E" w:rsidRPr="00664FAE">
        <w:rPr>
          <w:rFonts w:ascii="Arial" w:hAnsi="Arial" w:cs="Arial"/>
          <w:sz w:val="20"/>
          <w:szCs w:val="20"/>
        </w:rPr>
        <w:t xml:space="preserve">he </w:t>
      </w:r>
      <w:r w:rsidRPr="00664FAE">
        <w:rPr>
          <w:rFonts w:ascii="Arial" w:hAnsi="Arial" w:cs="Arial"/>
          <w:sz w:val="20"/>
          <w:szCs w:val="20"/>
        </w:rPr>
        <w:t xml:space="preserve">meeting closed at </w:t>
      </w:r>
      <w:r w:rsidR="00BC319E" w:rsidRPr="00664FAE">
        <w:rPr>
          <w:rFonts w:ascii="Arial" w:hAnsi="Arial" w:cs="Arial"/>
          <w:sz w:val="20"/>
          <w:szCs w:val="20"/>
        </w:rPr>
        <w:t>10.23 p.m.</w:t>
      </w:r>
    </w:p>
    <w:p w:rsidR="00CC644E" w:rsidRPr="00664FAE" w:rsidRDefault="00CC644E" w:rsidP="00CC644E">
      <w:pPr>
        <w:rPr>
          <w:rFonts w:ascii="Arial" w:hAnsi="Arial" w:cs="Arial"/>
          <w:sz w:val="20"/>
          <w:szCs w:val="20"/>
        </w:rPr>
      </w:pPr>
    </w:p>
    <w:p w:rsidR="00CC644E" w:rsidRPr="009C5FF7" w:rsidRDefault="00CC644E" w:rsidP="00CC644E">
      <w:pPr>
        <w:rPr>
          <w:rFonts w:ascii="Arial" w:hAnsi="Arial" w:cs="Arial"/>
          <w:sz w:val="24"/>
          <w:szCs w:val="24"/>
        </w:rPr>
      </w:pPr>
    </w:p>
    <w:p w:rsidR="00235019" w:rsidRDefault="00235019"/>
    <w:sectPr w:rsidR="00235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238"/>
    <w:multiLevelType w:val="hybridMultilevel"/>
    <w:tmpl w:val="3C26F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F1953"/>
    <w:multiLevelType w:val="hybridMultilevel"/>
    <w:tmpl w:val="5E904852"/>
    <w:lvl w:ilvl="0" w:tplc="812A8A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AB3E15"/>
    <w:multiLevelType w:val="hybridMultilevel"/>
    <w:tmpl w:val="CC58D8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A97133A"/>
    <w:multiLevelType w:val="hybridMultilevel"/>
    <w:tmpl w:val="7C820190"/>
    <w:lvl w:ilvl="0" w:tplc="87901914">
      <w:start w:val="1"/>
      <w:numFmt w:val="decimal"/>
      <w:lvlText w:val="%1."/>
      <w:lvlJc w:val="left"/>
      <w:pPr>
        <w:ind w:left="786"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231DB"/>
    <w:multiLevelType w:val="hybridMultilevel"/>
    <w:tmpl w:val="D64E25C6"/>
    <w:lvl w:ilvl="0" w:tplc="08090017">
      <w:start w:val="1"/>
      <w:numFmt w:val="lowerLetter"/>
      <w:lvlText w:val="%1)"/>
      <w:lvlJc w:val="left"/>
      <w:pPr>
        <w:ind w:left="-54" w:hanging="360"/>
      </w:pPr>
    </w:lvl>
    <w:lvl w:ilvl="1" w:tplc="08090019">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5" w15:restartNumberingAfterBreak="0">
    <w:nsid w:val="39B75E68"/>
    <w:multiLevelType w:val="hybridMultilevel"/>
    <w:tmpl w:val="47C24E50"/>
    <w:lvl w:ilvl="0" w:tplc="69BEFFA6">
      <w:start w:val="19"/>
      <w:numFmt w:val="decimal"/>
      <w:lvlText w:val="%1."/>
      <w:lvlJc w:val="left"/>
      <w:pPr>
        <w:ind w:left="-289" w:hanging="360"/>
      </w:pPr>
      <w:rPr>
        <w:rFonts w:hint="default"/>
      </w:rPr>
    </w:lvl>
    <w:lvl w:ilvl="1" w:tplc="08090019" w:tentative="1">
      <w:start w:val="1"/>
      <w:numFmt w:val="lowerLetter"/>
      <w:lvlText w:val="%2."/>
      <w:lvlJc w:val="left"/>
      <w:pPr>
        <w:ind w:left="431" w:hanging="360"/>
      </w:pPr>
    </w:lvl>
    <w:lvl w:ilvl="2" w:tplc="0809001B" w:tentative="1">
      <w:start w:val="1"/>
      <w:numFmt w:val="lowerRoman"/>
      <w:lvlText w:val="%3."/>
      <w:lvlJc w:val="right"/>
      <w:pPr>
        <w:ind w:left="1151" w:hanging="180"/>
      </w:pPr>
    </w:lvl>
    <w:lvl w:ilvl="3" w:tplc="0809000F" w:tentative="1">
      <w:start w:val="1"/>
      <w:numFmt w:val="decimal"/>
      <w:lvlText w:val="%4."/>
      <w:lvlJc w:val="left"/>
      <w:pPr>
        <w:ind w:left="1871" w:hanging="360"/>
      </w:pPr>
    </w:lvl>
    <w:lvl w:ilvl="4" w:tplc="08090019" w:tentative="1">
      <w:start w:val="1"/>
      <w:numFmt w:val="lowerLetter"/>
      <w:lvlText w:val="%5."/>
      <w:lvlJc w:val="left"/>
      <w:pPr>
        <w:ind w:left="2591" w:hanging="360"/>
      </w:pPr>
    </w:lvl>
    <w:lvl w:ilvl="5" w:tplc="0809001B" w:tentative="1">
      <w:start w:val="1"/>
      <w:numFmt w:val="lowerRoman"/>
      <w:lvlText w:val="%6."/>
      <w:lvlJc w:val="right"/>
      <w:pPr>
        <w:ind w:left="3311" w:hanging="180"/>
      </w:pPr>
    </w:lvl>
    <w:lvl w:ilvl="6" w:tplc="0809000F" w:tentative="1">
      <w:start w:val="1"/>
      <w:numFmt w:val="decimal"/>
      <w:lvlText w:val="%7."/>
      <w:lvlJc w:val="left"/>
      <w:pPr>
        <w:ind w:left="4031" w:hanging="360"/>
      </w:pPr>
    </w:lvl>
    <w:lvl w:ilvl="7" w:tplc="08090019" w:tentative="1">
      <w:start w:val="1"/>
      <w:numFmt w:val="lowerLetter"/>
      <w:lvlText w:val="%8."/>
      <w:lvlJc w:val="left"/>
      <w:pPr>
        <w:ind w:left="4751" w:hanging="360"/>
      </w:pPr>
    </w:lvl>
    <w:lvl w:ilvl="8" w:tplc="0809001B" w:tentative="1">
      <w:start w:val="1"/>
      <w:numFmt w:val="lowerRoman"/>
      <w:lvlText w:val="%9."/>
      <w:lvlJc w:val="right"/>
      <w:pPr>
        <w:ind w:left="5471" w:hanging="180"/>
      </w:pPr>
    </w:lvl>
  </w:abstractNum>
  <w:abstractNum w:abstractNumId="6" w15:restartNumberingAfterBreak="0">
    <w:nsid w:val="3AB97A62"/>
    <w:multiLevelType w:val="hybridMultilevel"/>
    <w:tmpl w:val="83F6E28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562B7A0B"/>
    <w:multiLevelType w:val="hybridMultilevel"/>
    <w:tmpl w:val="0B22760C"/>
    <w:lvl w:ilvl="0" w:tplc="A620B234">
      <w:start w:val="1"/>
      <w:numFmt w:val="decimal"/>
      <w:lvlText w:val="%1."/>
      <w:lvlJc w:val="left"/>
      <w:pPr>
        <w:ind w:left="-774" w:hanging="360"/>
      </w:pPr>
      <w:rPr>
        <w:rFonts w:hint="default"/>
      </w:rPr>
    </w:lvl>
    <w:lvl w:ilvl="1" w:tplc="08090019">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8" w15:restartNumberingAfterBreak="0">
    <w:nsid w:val="5A1B0228"/>
    <w:multiLevelType w:val="hybridMultilevel"/>
    <w:tmpl w:val="090454F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64A26D19"/>
    <w:multiLevelType w:val="hybridMultilevel"/>
    <w:tmpl w:val="643CA828"/>
    <w:lvl w:ilvl="0" w:tplc="F75287C0">
      <w:start w:val="20"/>
      <w:numFmt w:val="decimal"/>
      <w:lvlText w:val="%1."/>
      <w:lvlJc w:val="left"/>
      <w:pPr>
        <w:ind w:left="821" w:hanging="360"/>
      </w:pPr>
      <w:rPr>
        <w:rFonts w:hint="default"/>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10" w15:restartNumberingAfterBreak="0">
    <w:nsid w:val="78494F95"/>
    <w:multiLevelType w:val="hybridMultilevel"/>
    <w:tmpl w:val="A6929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4F4AFF"/>
    <w:multiLevelType w:val="hybridMultilevel"/>
    <w:tmpl w:val="A49EB8F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11"/>
  </w:num>
  <w:num w:numId="6">
    <w:abstractNumId w:val="8"/>
  </w:num>
  <w:num w:numId="7">
    <w:abstractNumId w:val="6"/>
  </w:num>
  <w:num w:numId="8">
    <w:abstractNumId w:val="7"/>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F9"/>
    <w:rsid w:val="000329FC"/>
    <w:rsid w:val="00045614"/>
    <w:rsid w:val="00050FF6"/>
    <w:rsid w:val="000A1063"/>
    <w:rsid w:val="00121928"/>
    <w:rsid w:val="00185FDA"/>
    <w:rsid w:val="001D7D88"/>
    <w:rsid w:val="001E7F1F"/>
    <w:rsid w:val="00235019"/>
    <w:rsid w:val="00315B80"/>
    <w:rsid w:val="00457A30"/>
    <w:rsid w:val="00541784"/>
    <w:rsid w:val="005E0E10"/>
    <w:rsid w:val="005F44F9"/>
    <w:rsid w:val="00664FAE"/>
    <w:rsid w:val="0078427A"/>
    <w:rsid w:val="008B660F"/>
    <w:rsid w:val="008C5EC4"/>
    <w:rsid w:val="008D04A0"/>
    <w:rsid w:val="00A2100B"/>
    <w:rsid w:val="00BC319E"/>
    <w:rsid w:val="00C85F27"/>
    <w:rsid w:val="00CC644E"/>
    <w:rsid w:val="00D16740"/>
    <w:rsid w:val="00D853B1"/>
    <w:rsid w:val="00D94BC0"/>
    <w:rsid w:val="00E22D2A"/>
    <w:rsid w:val="00EA682C"/>
    <w:rsid w:val="00EC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6C55B-9EB6-4813-AD81-6F703EDC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4E"/>
    <w:pPr>
      <w:ind w:left="720"/>
      <w:contextualSpacing/>
    </w:pPr>
  </w:style>
  <w:style w:type="table" w:styleId="TableGrid">
    <w:name w:val="Table Grid"/>
    <w:basedOn w:val="TableNormal"/>
    <w:uiPriority w:val="59"/>
    <w:rsid w:val="00CC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10</cp:revision>
  <cp:lastPrinted>2015-10-17T16:57:00Z</cp:lastPrinted>
  <dcterms:created xsi:type="dcterms:W3CDTF">2015-10-15T10:38:00Z</dcterms:created>
  <dcterms:modified xsi:type="dcterms:W3CDTF">2015-10-17T16:57:00Z</dcterms:modified>
</cp:coreProperties>
</file>